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0CC5E1" w14:textId="77777777" w:rsidR="00486D9B" w:rsidRPr="00486D9B" w:rsidRDefault="00486D9B" w:rsidP="00486D9B">
      <w:pPr>
        <w:widowControl/>
        <w:autoSpaceDE/>
        <w:autoSpaceDN/>
        <w:jc w:val="center"/>
        <w:rPr>
          <w:rFonts w:ascii="Calibri" w:eastAsia="Calibri" w:hAnsi="Calibri"/>
        </w:rPr>
      </w:pPr>
      <w:r w:rsidRPr="00486D9B">
        <w:rPr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330FEDAE" w14:textId="77777777" w:rsidR="00486D9B" w:rsidRPr="00486D9B" w:rsidRDefault="00486D9B" w:rsidP="00486D9B">
      <w:pPr>
        <w:widowControl/>
        <w:autoSpaceDE/>
        <w:autoSpaceDN/>
        <w:jc w:val="center"/>
        <w:rPr>
          <w:rFonts w:ascii="Calibri" w:eastAsia="Calibri" w:hAnsi="Calibri"/>
        </w:rPr>
      </w:pPr>
      <w:r w:rsidRPr="00486D9B">
        <w:rPr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051DF4BF" w14:textId="77777777" w:rsidR="00486D9B" w:rsidRPr="00486D9B" w:rsidRDefault="00486D9B" w:rsidP="00486D9B">
      <w:pPr>
        <w:widowControl/>
        <w:autoSpaceDE/>
        <w:autoSpaceDN/>
        <w:jc w:val="center"/>
        <w:rPr>
          <w:rFonts w:ascii="Calibri" w:eastAsia="Calibri" w:hAnsi="Calibri"/>
        </w:rPr>
      </w:pPr>
      <w:r w:rsidRPr="00486D9B">
        <w:rPr>
          <w:sz w:val="24"/>
          <w:szCs w:val="24"/>
          <w:lang w:eastAsia="ru-RU"/>
        </w:rPr>
        <w:t xml:space="preserve">«СТРОИТЕЛЬНО-ЭНЕРГЕТИЧЕСКИЙ КОЛЛЕДЖ </w:t>
      </w:r>
    </w:p>
    <w:p w14:paraId="6942F044" w14:textId="77777777" w:rsidR="00486D9B" w:rsidRPr="00486D9B" w:rsidRDefault="00486D9B" w:rsidP="00486D9B">
      <w:pPr>
        <w:widowControl/>
        <w:autoSpaceDE/>
        <w:autoSpaceDN/>
        <w:jc w:val="center"/>
        <w:rPr>
          <w:rFonts w:ascii="Calibri" w:eastAsia="Calibri" w:hAnsi="Calibri"/>
        </w:rPr>
      </w:pPr>
      <w:r w:rsidRPr="00486D9B">
        <w:rPr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48085956" w14:textId="77777777" w:rsidR="00486D9B" w:rsidRPr="00486D9B" w:rsidRDefault="00486D9B" w:rsidP="00486D9B">
      <w:pPr>
        <w:widowControl/>
        <w:autoSpaceDE/>
        <w:autoSpaceDN/>
        <w:jc w:val="center"/>
      </w:pPr>
      <w:r w:rsidRPr="00486D9B">
        <w:rPr>
          <w:sz w:val="24"/>
          <w:szCs w:val="24"/>
          <w:lang w:eastAsia="ru-RU"/>
        </w:rPr>
        <w:t>ИМ.П.МАЧНЕВА»</w:t>
      </w:r>
    </w:p>
    <w:p w14:paraId="7C84F19B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335C63D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102E09D" w14:textId="77777777" w:rsidR="00C85F79" w:rsidRPr="00D16E66" w:rsidRDefault="00C85F79" w:rsidP="00C85F79">
      <w:pPr>
        <w:spacing w:line="360" w:lineRule="auto"/>
        <w:rPr>
          <w:b/>
          <w:sz w:val="24"/>
          <w:szCs w:val="24"/>
          <w:lang w:eastAsia="ru-RU"/>
        </w:rPr>
      </w:pPr>
    </w:p>
    <w:p w14:paraId="366FA155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738CF97D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024C38C9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412B1A9C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2DA8B73B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  <w:r w:rsidRPr="00D16E66">
        <w:rPr>
          <w:b/>
          <w:sz w:val="28"/>
          <w:szCs w:val="24"/>
          <w:lang w:eastAsia="ru-RU"/>
        </w:rPr>
        <w:t>Комплект контрольно-оценочных средств учебной дисциплины</w:t>
      </w:r>
    </w:p>
    <w:p w14:paraId="0DFBFBBD" w14:textId="16F53909" w:rsidR="00A94933" w:rsidRPr="00A94933" w:rsidRDefault="00C85F79" w:rsidP="00A94933">
      <w:pPr>
        <w:ind w:left="360" w:firstLine="709"/>
        <w:jc w:val="center"/>
        <w:rPr>
          <w:rFonts w:eastAsia="PMingLiU"/>
          <w:b/>
          <w:spacing w:val="-2"/>
          <w:sz w:val="28"/>
          <w:szCs w:val="24"/>
        </w:rPr>
      </w:pPr>
      <w:r w:rsidRPr="00D16E66">
        <w:rPr>
          <w:rFonts w:eastAsia="PMingLiU"/>
          <w:b/>
          <w:spacing w:val="-2"/>
          <w:sz w:val="28"/>
          <w:szCs w:val="24"/>
        </w:rPr>
        <w:t>ОП.</w:t>
      </w:r>
      <w:r w:rsidR="00417E8C">
        <w:rPr>
          <w:rFonts w:eastAsia="PMingLiU"/>
          <w:b/>
          <w:spacing w:val="-2"/>
          <w:sz w:val="28"/>
          <w:szCs w:val="24"/>
        </w:rPr>
        <w:t>0</w:t>
      </w:r>
      <w:r w:rsidR="00A94933">
        <w:rPr>
          <w:rFonts w:eastAsia="PMingLiU"/>
          <w:b/>
          <w:spacing w:val="-2"/>
          <w:sz w:val="28"/>
          <w:szCs w:val="24"/>
        </w:rPr>
        <w:t>7 Экономика отрасли</w:t>
      </w:r>
    </w:p>
    <w:p w14:paraId="18255565" w14:textId="77777777" w:rsidR="00C85F79" w:rsidRPr="00D16E66" w:rsidRDefault="00C85F79" w:rsidP="00C85F79">
      <w:pPr>
        <w:spacing w:line="360" w:lineRule="auto"/>
        <w:rPr>
          <w:b/>
          <w:sz w:val="28"/>
          <w:szCs w:val="24"/>
          <w:lang w:eastAsia="ru-RU"/>
        </w:rPr>
      </w:pPr>
    </w:p>
    <w:p w14:paraId="6B49BB96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 xml:space="preserve">программы подготовки специалистов среднего звена </w:t>
      </w:r>
    </w:p>
    <w:p w14:paraId="06AE56A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>по специальности</w:t>
      </w:r>
    </w:p>
    <w:p w14:paraId="693F8442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44C1C346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7035D77E" w14:textId="0EF9AE3C" w:rsidR="00C85F79" w:rsidRPr="00D16E66" w:rsidRDefault="00417E8C" w:rsidP="00C85F79">
      <w:pPr>
        <w:ind w:left="360" w:firstLine="709"/>
        <w:jc w:val="center"/>
        <w:rPr>
          <w:b/>
          <w:color w:val="FFFFFF"/>
          <w:sz w:val="28"/>
          <w:szCs w:val="24"/>
        </w:rPr>
      </w:pPr>
      <w:r w:rsidRPr="00417E8C">
        <w:rPr>
          <w:b/>
          <w:sz w:val="28"/>
          <w:szCs w:val="24"/>
        </w:rPr>
        <w:t>08.02.15 Информационное моделирование в строительстве</w:t>
      </w:r>
      <w:r w:rsidR="00C85F79" w:rsidRPr="00D16E66">
        <w:rPr>
          <w:b/>
          <w:color w:val="FFFFFF"/>
          <w:sz w:val="28"/>
          <w:szCs w:val="24"/>
        </w:rPr>
        <w:t>*</w:t>
      </w:r>
    </w:p>
    <w:p w14:paraId="5C98FBED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4059660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566D49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4F58389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9C3F5D5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6DBAEF20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37749D7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0FCA3F18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5CE3332A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132EBBFC" w14:textId="77777777" w:rsidR="00C85F79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5F54802" w14:textId="77777777" w:rsidR="005952D0" w:rsidRPr="00D16E66" w:rsidRDefault="005952D0" w:rsidP="00C85F79">
      <w:pPr>
        <w:spacing w:line="360" w:lineRule="auto"/>
        <w:jc w:val="center"/>
        <w:rPr>
          <w:sz w:val="28"/>
          <w:szCs w:val="24"/>
        </w:rPr>
      </w:pPr>
    </w:p>
    <w:p w14:paraId="02EE7157" w14:textId="3B8CE09B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  <w:sectPr w:rsidR="00C85F79" w:rsidRPr="00D16E66" w:rsidSect="005952D0">
          <w:footerReference w:type="even" r:id="rId7"/>
          <w:footerReference w:type="default" r:id="rId8"/>
          <w:headerReference w:type="first" r:id="rId9"/>
          <w:footerReference w:type="first" r:id="rId10"/>
          <w:footnotePr>
            <w:numFmt w:val="chicago"/>
          </w:footnotePr>
          <w:type w:val="continuous"/>
          <w:pgSz w:w="11906" w:h="16838"/>
          <w:pgMar w:top="1134" w:right="567" w:bottom="1134" w:left="1134" w:header="283" w:footer="709" w:gutter="0"/>
          <w:cols w:space="708"/>
          <w:docGrid w:linePitch="360"/>
        </w:sect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CCF51B" wp14:editId="5EE3FACD">
                <wp:simplePos x="0" y="0"/>
                <wp:positionH relativeFrom="column">
                  <wp:posOffset>2828925</wp:posOffset>
                </wp:positionH>
                <wp:positionV relativeFrom="paragraph">
                  <wp:posOffset>1322070</wp:posOffset>
                </wp:positionV>
                <wp:extent cx="819785" cy="612775"/>
                <wp:effectExtent l="5715" t="5715" r="12700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3E257913" id="Rectangle 3" o:spid="_x0000_s1026" style="position:absolute;margin-left:222.75pt;margin-top:104.1pt;width:64.55pt;height:4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" strokecolor="white"/>
            </w:pict>
          </mc:Fallback>
        </mc:AlternateContent>
      </w:r>
      <w:r w:rsidRPr="00D16E66">
        <w:rPr>
          <w:sz w:val="28"/>
          <w:szCs w:val="24"/>
        </w:rPr>
        <w:t>Самара, 202</w:t>
      </w:r>
      <w:r w:rsidR="00DD7BE8">
        <w:rPr>
          <w:sz w:val="28"/>
          <w:szCs w:val="24"/>
        </w:rPr>
        <w:t>6</w:t>
      </w:r>
      <w:r w:rsidRPr="00D16E66">
        <w:rPr>
          <w:sz w:val="28"/>
          <w:szCs w:val="24"/>
        </w:rPr>
        <w:t xml:space="preserve"> г.</w:t>
      </w:r>
    </w:p>
    <w:p w14:paraId="107ED254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6C578B13" w14:textId="78FA0C3C" w:rsidR="00C85F79" w:rsidRPr="00D16E66" w:rsidRDefault="00C85F79" w:rsidP="00C85F79">
      <w:pPr>
        <w:widowControl/>
        <w:autoSpaceDE/>
        <w:autoSpaceDN/>
        <w:spacing w:line="360" w:lineRule="auto"/>
        <w:ind w:firstLine="708"/>
        <w:jc w:val="both"/>
        <w:rPr>
          <w:b/>
          <w:color w:val="FF0000"/>
          <w:sz w:val="28"/>
          <w:szCs w:val="24"/>
        </w:rPr>
      </w:pPr>
      <w:r w:rsidRPr="00D16E66">
        <w:rPr>
          <w:sz w:val="28"/>
          <w:szCs w:val="24"/>
        </w:rPr>
        <w:t xml:space="preserve">Комплект контрольно-оценочных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</w:t>
      </w:r>
      <w:r w:rsidR="00417E8C" w:rsidRPr="00417E8C">
        <w:rPr>
          <w:sz w:val="28"/>
          <w:szCs w:val="24"/>
        </w:rPr>
        <w:t>08.02.15 Информационное моделирование в строительстве</w:t>
      </w:r>
      <w:r w:rsidRPr="00D16E66">
        <w:rPr>
          <w:sz w:val="28"/>
          <w:szCs w:val="24"/>
        </w:rPr>
        <w:t xml:space="preserve">, примерной программы учебной дисциплины </w:t>
      </w:r>
      <w:r w:rsidR="00A94933" w:rsidRPr="00A94933">
        <w:rPr>
          <w:sz w:val="28"/>
          <w:szCs w:val="24"/>
        </w:rPr>
        <w:t>ОП.07 Экономика отрасли</w:t>
      </w:r>
      <w:r w:rsidR="002B1A61">
        <w:rPr>
          <w:sz w:val="28"/>
          <w:szCs w:val="24"/>
        </w:rPr>
        <w:t>.</w:t>
      </w:r>
    </w:p>
    <w:p w14:paraId="757F4F56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</w:p>
    <w:p w14:paraId="301384C3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  <w:r w:rsidRPr="00D16E66">
        <w:rPr>
          <w:b/>
          <w:bCs/>
          <w:sz w:val="28"/>
          <w:szCs w:val="24"/>
        </w:rPr>
        <w:t xml:space="preserve">Разработчик: </w:t>
      </w:r>
    </w:p>
    <w:p w14:paraId="01B3CBD7" w14:textId="77777777" w:rsidR="00486D9B" w:rsidRPr="00486D9B" w:rsidRDefault="00486D9B" w:rsidP="00486D9B">
      <w:pPr>
        <w:spacing w:line="360" w:lineRule="auto"/>
        <w:rPr>
          <w:sz w:val="28"/>
          <w:szCs w:val="24"/>
        </w:rPr>
      </w:pPr>
      <w:r w:rsidRPr="00486D9B">
        <w:rPr>
          <w:sz w:val="28"/>
          <w:szCs w:val="24"/>
        </w:rPr>
        <w:t xml:space="preserve">ГАПОУ «СЭК им. </w:t>
      </w:r>
      <w:proofErr w:type="spellStart"/>
      <w:r w:rsidRPr="00486D9B">
        <w:rPr>
          <w:sz w:val="28"/>
          <w:szCs w:val="24"/>
        </w:rPr>
        <w:t>П.Мачнева</w:t>
      </w:r>
      <w:proofErr w:type="spellEnd"/>
      <w:r w:rsidRPr="00486D9B">
        <w:rPr>
          <w:sz w:val="28"/>
          <w:szCs w:val="24"/>
        </w:rPr>
        <w:t xml:space="preserve">» </w:t>
      </w:r>
    </w:p>
    <w:p w14:paraId="5B6F180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  <w:bookmarkStart w:id="0" w:name="_GoBack"/>
      <w:bookmarkEnd w:id="0"/>
    </w:p>
    <w:p w14:paraId="4FFAB604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602584A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A5DF1C7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111183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7DBB7CD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197D30" wp14:editId="4BE477CC">
                <wp:simplePos x="0" y="0"/>
                <wp:positionH relativeFrom="column">
                  <wp:posOffset>2713355</wp:posOffset>
                </wp:positionH>
                <wp:positionV relativeFrom="paragraph">
                  <wp:posOffset>406400</wp:posOffset>
                </wp:positionV>
                <wp:extent cx="1121410" cy="508635"/>
                <wp:effectExtent l="13970" t="5715" r="762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3E06EAFD" id="Rectangle 4" o:spid="_x0000_s1026" style="position:absolute;margin-left:213.65pt;margin-top:32pt;width:88.3pt;height:4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" strokecolor="white"/>
            </w:pict>
          </mc:Fallback>
        </mc:AlternateContent>
      </w:r>
    </w:p>
    <w:p w14:paraId="3326EC92" w14:textId="77777777" w:rsidR="00C02AD3" w:rsidRPr="00D16E66" w:rsidRDefault="00C85F79">
      <w:pPr>
        <w:pStyle w:val="2"/>
        <w:rPr>
          <w:sz w:val="24"/>
          <w:szCs w:val="24"/>
        </w:rPr>
        <w:sectPr w:rsidR="00C02AD3" w:rsidRPr="00D16E66" w:rsidSect="005952D0">
          <w:pgSz w:w="11910" w:h="16840"/>
          <w:pgMar w:top="500" w:right="1133" w:bottom="280" w:left="566" w:header="720" w:footer="720" w:gutter="0"/>
          <w:cols w:space="720"/>
        </w:sectPr>
      </w:pPr>
      <w:r w:rsidRPr="00D16E66">
        <w:rPr>
          <w:sz w:val="24"/>
          <w:szCs w:val="24"/>
        </w:rPr>
        <w:t xml:space="preserve"> </w:t>
      </w:r>
      <w:r w:rsidRPr="00D16E66">
        <w:rPr>
          <w:sz w:val="24"/>
          <w:szCs w:val="24"/>
        </w:rPr>
        <w:tab/>
        <w:t xml:space="preserve"> </w:t>
      </w:r>
      <w:r w:rsidRPr="00D16E66">
        <w:rPr>
          <w:sz w:val="24"/>
          <w:szCs w:val="24"/>
        </w:rPr>
        <w:tab/>
      </w:r>
    </w:p>
    <w:p w14:paraId="774E603F" w14:textId="77777777" w:rsidR="00C02AD3" w:rsidRPr="00D16E66" w:rsidRDefault="0095580B">
      <w:pPr>
        <w:spacing w:before="72"/>
        <w:ind w:left="133"/>
        <w:jc w:val="center"/>
        <w:rPr>
          <w:b/>
          <w:sz w:val="24"/>
          <w:szCs w:val="24"/>
        </w:rPr>
      </w:pPr>
      <w:bookmarkStart w:id="1" w:name="3086d68675f95af775a476020f29e66d025c1003"/>
      <w:bookmarkStart w:id="2" w:name="eeb0bae6d91c52f6efccde77946f00b5837da05c"/>
      <w:bookmarkEnd w:id="1"/>
      <w:bookmarkEnd w:id="2"/>
      <w:r w:rsidRPr="00D16E66">
        <w:rPr>
          <w:b/>
          <w:spacing w:val="-2"/>
          <w:sz w:val="24"/>
          <w:szCs w:val="24"/>
        </w:rPr>
        <w:lastRenderedPageBreak/>
        <w:t>СОДЕРЖАНИЕ</w:t>
      </w:r>
    </w:p>
    <w:sdt>
      <w:sdtPr>
        <w:rPr>
          <w:sz w:val="24"/>
          <w:szCs w:val="24"/>
        </w:rPr>
        <w:id w:val="821623994"/>
        <w:docPartObj>
          <w:docPartGallery w:val="Table of Contents"/>
          <w:docPartUnique/>
        </w:docPartObj>
      </w:sdtPr>
      <w:sdtEndPr/>
      <w:sdtContent>
        <w:p w14:paraId="14CF4E78" w14:textId="77777777" w:rsidR="00C02AD3" w:rsidRPr="00D16E66" w:rsidRDefault="00486D9B" w:rsidP="00DD7BE8">
          <w:pPr>
            <w:pStyle w:val="10"/>
            <w:numPr>
              <w:ilvl w:val="0"/>
              <w:numId w:val="2"/>
            </w:numPr>
            <w:tabs>
              <w:tab w:val="left" w:pos="507"/>
              <w:tab w:val="left" w:leader="dot" w:pos="10088"/>
            </w:tabs>
            <w:spacing w:before="368"/>
            <w:ind w:left="507" w:hanging="224"/>
            <w:rPr>
              <w:sz w:val="24"/>
              <w:szCs w:val="24"/>
            </w:rPr>
          </w:pPr>
          <w:hyperlink w:anchor="_bookmark0" w:history="1">
            <w:r w:rsidR="0095580B" w:rsidRPr="00D16E66">
              <w:rPr>
                <w:spacing w:val="-2"/>
                <w:sz w:val="24"/>
                <w:szCs w:val="24"/>
              </w:rPr>
              <w:t>ПАСПОРТ</w:t>
            </w:r>
            <w:r w:rsidR="0095580B" w:rsidRPr="00D16E66">
              <w:rPr>
                <w:spacing w:val="9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КОМПЛЕКТА</w:t>
            </w:r>
            <w:r w:rsidR="0095580B" w:rsidRPr="00D16E66">
              <w:rPr>
                <w:spacing w:val="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2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4</w:t>
            </w:r>
          </w:hyperlink>
        </w:p>
        <w:p w14:paraId="7002158D" w14:textId="77777777" w:rsidR="00C02AD3" w:rsidRPr="00D16E66" w:rsidRDefault="00486D9B" w:rsidP="00DD7BE8">
          <w:pPr>
            <w:pStyle w:val="10"/>
            <w:numPr>
              <w:ilvl w:val="0"/>
              <w:numId w:val="2"/>
            </w:numPr>
            <w:tabs>
              <w:tab w:val="left" w:pos="502"/>
              <w:tab w:val="left" w:leader="dot" w:pos="10088"/>
            </w:tabs>
            <w:spacing w:before="121"/>
            <w:ind w:left="502" w:hanging="219"/>
            <w:rPr>
              <w:sz w:val="24"/>
              <w:szCs w:val="24"/>
            </w:rPr>
          </w:pPr>
          <w:hyperlink w:anchor="_bookmark1" w:history="1">
            <w:r w:rsidR="0095580B" w:rsidRPr="00D16E66">
              <w:rPr>
                <w:spacing w:val="-2"/>
                <w:sz w:val="24"/>
                <w:szCs w:val="24"/>
              </w:rPr>
              <w:t>КОМПЛЕКТ</w:t>
            </w:r>
            <w:r w:rsidR="0095580B" w:rsidRPr="00D16E66">
              <w:rPr>
                <w:spacing w:val="14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3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6</w:t>
            </w:r>
          </w:hyperlink>
        </w:p>
        <w:p w14:paraId="1B01B8C3" w14:textId="77777777" w:rsidR="00C02AD3" w:rsidRPr="00D16E66" w:rsidRDefault="00486D9B" w:rsidP="00DD7BE8">
          <w:pPr>
            <w:pStyle w:val="10"/>
            <w:numPr>
              <w:ilvl w:val="0"/>
              <w:numId w:val="2"/>
            </w:numPr>
            <w:tabs>
              <w:tab w:val="left" w:pos="613"/>
              <w:tab w:val="left" w:leader="dot" w:pos="10088"/>
            </w:tabs>
            <w:ind w:left="283" w:right="140" w:firstLine="0"/>
            <w:rPr>
              <w:sz w:val="24"/>
              <w:szCs w:val="24"/>
            </w:rPr>
          </w:pPr>
          <w:hyperlink w:anchor="_bookmark2" w:history="1">
            <w:r w:rsidR="0095580B" w:rsidRPr="00D16E66">
              <w:rPr>
                <w:sz w:val="24"/>
                <w:szCs w:val="24"/>
              </w:rPr>
              <w:t>ОРГАНИЗАЦИЯ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КОНТРОЛЯ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ОЦЕНКИ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УРОВНЯ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ОСВОЕНИЯ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ПРОГРАММЫ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УЧЕБНОЙ</w:t>
            </w:r>
          </w:hyperlink>
          <w:r w:rsidR="0095580B" w:rsidRPr="00D16E66">
            <w:rPr>
              <w:sz w:val="24"/>
              <w:szCs w:val="24"/>
            </w:rPr>
            <w:t xml:space="preserve"> </w:t>
          </w:r>
          <w:hyperlink w:anchor="_bookmark2" w:history="1">
            <w:r w:rsidR="0095580B" w:rsidRPr="00D16E66">
              <w:rPr>
                <w:spacing w:val="-2"/>
                <w:sz w:val="24"/>
                <w:szCs w:val="24"/>
              </w:rPr>
              <w:t>ДИСЦИПЛИНЫ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9</w:t>
            </w:r>
          </w:hyperlink>
        </w:p>
        <w:p w14:paraId="2C19D21B" w14:textId="77777777" w:rsidR="00C02AD3" w:rsidRPr="00D16E66" w:rsidRDefault="00486D9B" w:rsidP="00DD7BE8">
          <w:pPr>
            <w:pStyle w:val="10"/>
            <w:numPr>
              <w:ilvl w:val="0"/>
              <w:numId w:val="2"/>
            </w:numPr>
            <w:tabs>
              <w:tab w:val="left" w:pos="507"/>
              <w:tab w:val="left" w:leader="dot" w:pos="9978"/>
            </w:tabs>
            <w:spacing w:before="122"/>
            <w:ind w:left="507" w:hanging="224"/>
            <w:rPr>
              <w:sz w:val="24"/>
              <w:szCs w:val="24"/>
            </w:rPr>
          </w:pPr>
          <w:hyperlink w:anchor="_bookmark3" w:history="1">
            <w:r w:rsidR="0095580B" w:rsidRPr="00D16E66">
              <w:rPr>
                <w:sz w:val="24"/>
                <w:szCs w:val="24"/>
              </w:rPr>
              <w:t>ПАКЕТ</w:t>
            </w:r>
            <w:r w:rsidR="0095580B" w:rsidRPr="00D16E66">
              <w:rPr>
                <w:spacing w:val="-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ЭКЗАМЕНАТОРА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5"/>
                <w:sz w:val="24"/>
                <w:szCs w:val="24"/>
              </w:rPr>
              <w:t>11</w:t>
            </w:r>
          </w:hyperlink>
        </w:p>
      </w:sdtContent>
    </w:sdt>
    <w:p w14:paraId="759E114C" w14:textId="77777777" w:rsidR="00C02AD3" w:rsidRPr="00D16E66" w:rsidRDefault="00C02AD3">
      <w:pPr>
        <w:pStyle w:val="10"/>
        <w:rPr>
          <w:sz w:val="24"/>
          <w:szCs w:val="24"/>
        </w:rPr>
        <w:sectPr w:rsidR="00C02AD3" w:rsidRPr="00D16E66">
          <w:footerReference w:type="default" r:id="rId11"/>
          <w:pgSz w:w="11910" w:h="16840"/>
          <w:pgMar w:top="1040" w:right="708" w:bottom="940" w:left="850" w:header="0" w:footer="755" w:gutter="0"/>
          <w:pgNumType w:start="3"/>
          <w:cols w:space="720"/>
        </w:sectPr>
      </w:pPr>
    </w:p>
    <w:p w14:paraId="4C0A995A" w14:textId="77777777" w:rsidR="00C02AD3" w:rsidRPr="00D16E66" w:rsidRDefault="0095580B" w:rsidP="00DD7BE8">
      <w:pPr>
        <w:pStyle w:val="1"/>
        <w:numPr>
          <w:ilvl w:val="1"/>
          <w:numId w:val="2"/>
        </w:numPr>
        <w:spacing w:before="67"/>
        <w:rPr>
          <w:sz w:val="24"/>
          <w:szCs w:val="24"/>
        </w:rPr>
      </w:pPr>
      <w:bookmarkStart w:id="3" w:name="_bookmark0"/>
      <w:bookmarkEnd w:id="3"/>
      <w:r w:rsidRPr="00D16E66">
        <w:rPr>
          <w:spacing w:val="-14"/>
          <w:sz w:val="24"/>
          <w:szCs w:val="24"/>
        </w:rPr>
        <w:lastRenderedPageBreak/>
        <w:t xml:space="preserve"> </w:t>
      </w:r>
      <w:r w:rsidRPr="00D16E66">
        <w:rPr>
          <w:sz w:val="24"/>
          <w:szCs w:val="24"/>
        </w:rPr>
        <w:t>ПАСПОРТ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КОМПЛЕКТА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КОНТРОЛЬНО-ОЦЕНОЧНЫХ</w:t>
      </w:r>
      <w:r w:rsidRPr="00D16E66">
        <w:rPr>
          <w:spacing w:val="-14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СРЕДСТВ</w:t>
      </w:r>
    </w:p>
    <w:p w14:paraId="4DA9FE91" w14:textId="77777777" w:rsidR="00C02AD3" w:rsidRPr="00D16E66" w:rsidRDefault="00C02AD3">
      <w:pPr>
        <w:pStyle w:val="a3"/>
        <w:spacing w:before="66"/>
        <w:ind w:left="0"/>
        <w:rPr>
          <w:b/>
        </w:rPr>
      </w:pPr>
    </w:p>
    <w:p w14:paraId="0D97D799" w14:textId="77777777" w:rsidR="00C02AD3" w:rsidRPr="00D16E66" w:rsidRDefault="0095580B" w:rsidP="00DD7BE8">
      <w:pPr>
        <w:pStyle w:val="3"/>
        <w:numPr>
          <w:ilvl w:val="1"/>
          <w:numId w:val="3"/>
        </w:numPr>
        <w:tabs>
          <w:tab w:val="left" w:pos="1238"/>
        </w:tabs>
      </w:pPr>
      <w:r w:rsidRPr="00D16E66">
        <w:t>Общие</w:t>
      </w:r>
      <w:r w:rsidRPr="00D16E66">
        <w:rPr>
          <w:spacing w:val="-9"/>
        </w:rPr>
        <w:t xml:space="preserve"> </w:t>
      </w:r>
      <w:r w:rsidRPr="00D16E66">
        <w:rPr>
          <w:spacing w:val="-2"/>
        </w:rPr>
        <w:t>данные</w:t>
      </w:r>
    </w:p>
    <w:p w14:paraId="1536B0AC" w14:textId="77777777" w:rsidR="00C85F79" w:rsidRPr="00D16E66" w:rsidRDefault="00C85F79" w:rsidP="00C85F79">
      <w:pPr>
        <w:pStyle w:val="a3"/>
        <w:spacing w:line="360" w:lineRule="auto"/>
        <w:ind w:right="137" w:firstLine="437"/>
        <w:jc w:val="both"/>
      </w:pPr>
    </w:p>
    <w:p w14:paraId="6E2470C7" w14:textId="04D685C3" w:rsidR="00C02AD3" w:rsidRPr="00D16E66" w:rsidRDefault="0095580B" w:rsidP="00C85F79">
      <w:pPr>
        <w:pStyle w:val="a3"/>
        <w:spacing w:line="360" w:lineRule="auto"/>
        <w:ind w:right="137" w:firstLine="437"/>
        <w:jc w:val="both"/>
      </w:pPr>
      <w:r w:rsidRPr="00D16E66">
        <w:t>Контрольно-оценочные</w:t>
      </w:r>
      <w:r w:rsidRPr="00D16E66">
        <w:rPr>
          <w:spacing w:val="-2"/>
        </w:rPr>
        <w:t xml:space="preserve"> </w:t>
      </w:r>
      <w:r w:rsidRPr="00D16E66">
        <w:t>средства</w:t>
      </w:r>
      <w:r w:rsidRPr="00D16E66">
        <w:rPr>
          <w:spacing w:val="-2"/>
        </w:rPr>
        <w:t xml:space="preserve"> </w:t>
      </w:r>
      <w:r w:rsidRPr="00D16E66">
        <w:t>(КОС)</w:t>
      </w:r>
      <w:r w:rsidRPr="00D16E66">
        <w:rPr>
          <w:spacing w:val="-1"/>
        </w:rPr>
        <w:t xml:space="preserve"> </w:t>
      </w:r>
      <w:r w:rsidRPr="00D16E66">
        <w:t>предназначены</w:t>
      </w:r>
      <w:r w:rsidRPr="00D16E66">
        <w:rPr>
          <w:spacing w:val="-1"/>
        </w:rPr>
        <w:t xml:space="preserve"> </w:t>
      </w:r>
      <w:r w:rsidRPr="00D16E66">
        <w:t>для</w:t>
      </w:r>
      <w:r w:rsidRPr="00D16E66">
        <w:rPr>
          <w:spacing w:val="-2"/>
        </w:rPr>
        <w:t xml:space="preserve"> </w:t>
      </w:r>
      <w:r w:rsidRPr="00D16E66">
        <w:t>контроля</w:t>
      </w:r>
      <w:r w:rsidRPr="00D16E66">
        <w:rPr>
          <w:spacing w:val="-6"/>
        </w:rPr>
        <w:t xml:space="preserve"> </w:t>
      </w:r>
      <w:r w:rsidRPr="00D16E66">
        <w:t>и</w:t>
      </w:r>
      <w:r w:rsidRPr="00D16E66">
        <w:rPr>
          <w:spacing w:val="-5"/>
        </w:rPr>
        <w:t xml:space="preserve"> </w:t>
      </w:r>
      <w:r w:rsidRPr="00D16E66">
        <w:t>оценки</w:t>
      </w:r>
      <w:r w:rsidRPr="00D16E66">
        <w:rPr>
          <w:spacing w:val="-5"/>
        </w:rPr>
        <w:t xml:space="preserve"> </w:t>
      </w:r>
      <w:r w:rsidRPr="00D16E66">
        <w:t xml:space="preserve">образовательных достижений обучающихся, освоивших программу учебной дисциплины </w:t>
      </w:r>
      <w:r w:rsidR="00A94933" w:rsidRPr="00A94933">
        <w:t>ОП.07 Экономика отрасли</w:t>
      </w:r>
      <w:r w:rsidR="00B661C0" w:rsidRPr="00B661C0">
        <w:t>.</w:t>
      </w:r>
    </w:p>
    <w:p w14:paraId="07076846" w14:textId="61B5A272" w:rsidR="00C02AD3" w:rsidRPr="00D16E66" w:rsidRDefault="0095580B">
      <w:pPr>
        <w:pStyle w:val="a3"/>
        <w:spacing w:before="1" w:line="360" w:lineRule="auto"/>
        <w:ind w:right="136" w:firstLine="595"/>
        <w:jc w:val="both"/>
      </w:pPr>
      <w:r w:rsidRPr="00D16E66">
        <w:t>КОС включают контрольные материалы для проведения текущего контроля и промежуточной аттестации в форме дифференцированного зачета.</w:t>
      </w:r>
      <w:r w:rsidRPr="00D16E66">
        <w:rPr>
          <w:spacing w:val="40"/>
        </w:rPr>
        <w:t xml:space="preserve"> </w:t>
      </w:r>
      <w:r w:rsidRPr="00D16E66">
        <w:t xml:space="preserve">КОС разработан на основании рабочей программы учебной дисциплины </w:t>
      </w:r>
      <w:r w:rsidR="00A94933" w:rsidRPr="00A94933">
        <w:t>ОП.07 Экономика отрасли</w:t>
      </w:r>
      <w:r w:rsidRPr="00D16E66">
        <w:t xml:space="preserve"> для</w:t>
      </w:r>
      <w:r w:rsidRPr="00D16E66">
        <w:rPr>
          <w:spacing w:val="40"/>
        </w:rPr>
        <w:t xml:space="preserve"> </w:t>
      </w:r>
      <w:r w:rsidRPr="00D16E66">
        <w:t xml:space="preserve">специальности </w:t>
      </w:r>
      <w:r w:rsidR="00417E8C" w:rsidRPr="00417E8C">
        <w:t>08.02.15 Информационное моделирование в строительстве</w:t>
      </w:r>
      <w:r w:rsidR="00417E8C">
        <w:t xml:space="preserve"> </w:t>
      </w:r>
      <w:r w:rsidRPr="00D16E66">
        <w:t>СПО базовой подготовки.</w:t>
      </w:r>
    </w:p>
    <w:p w14:paraId="42380126" w14:textId="77777777" w:rsidR="00C02AD3" w:rsidRPr="00D16E66" w:rsidRDefault="00C02AD3">
      <w:pPr>
        <w:pStyle w:val="a3"/>
        <w:spacing w:before="2"/>
        <w:ind w:left="0"/>
      </w:pPr>
    </w:p>
    <w:p w14:paraId="7990DFB9" w14:textId="77777777" w:rsidR="00C02AD3" w:rsidRPr="00D16E66" w:rsidRDefault="0095580B" w:rsidP="00DD7BE8">
      <w:pPr>
        <w:pStyle w:val="3"/>
        <w:numPr>
          <w:ilvl w:val="1"/>
          <w:numId w:val="3"/>
        </w:numPr>
        <w:tabs>
          <w:tab w:val="left" w:pos="1238"/>
        </w:tabs>
      </w:pPr>
      <w:r w:rsidRPr="00D16E66">
        <w:t>Результаты</w:t>
      </w:r>
      <w:r w:rsidRPr="00D16E66">
        <w:rPr>
          <w:spacing w:val="-9"/>
        </w:rPr>
        <w:t xml:space="preserve"> </w:t>
      </w:r>
      <w:r w:rsidRPr="00D16E66">
        <w:t>освоения</w:t>
      </w:r>
      <w:r w:rsidRPr="00D16E66">
        <w:rPr>
          <w:spacing w:val="-10"/>
        </w:rPr>
        <w:t xml:space="preserve"> </w:t>
      </w:r>
      <w:r w:rsidRPr="00D16E66">
        <w:t>учебной</w:t>
      </w:r>
      <w:r w:rsidRPr="00D16E66">
        <w:rPr>
          <w:spacing w:val="-6"/>
        </w:rPr>
        <w:t xml:space="preserve"> </w:t>
      </w:r>
      <w:r w:rsidRPr="00D16E66">
        <w:t>дисциплины,</w:t>
      </w:r>
      <w:r w:rsidRPr="00D16E66">
        <w:rPr>
          <w:spacing w:val="-4"/>
        </w:rPr>
        <w:t xml:space="preserve"> </w:t>
      </w:r>
      <w:r w:rsidRPr="00D16E66">
        <w:t>подлежащие</w:t>
      </w:r>
      <w:r w:rsidRPr="00D16E66">
        <w:rPr>
          <w:spacing w:val="-6"/>
        </w:rPr>
        <w:t xml:space="preserve"> </w:t>
      </w:r>
      <w:r w:rsidRPr="00D16E66">
        <w:rPr>
          <w:spacing w:val="-2"/>
        </w:rPr>
        <w:t>проверке</w:t>
      </w:r>
    </w:p>
    <w:p w14:paraId="45E3C301" w14:textId="77777777" w:rsidR="00C85F79" w:rsidRPr="00D16E66" w:rsidRDefault="00C85F79" w:rsidP="00C85F79">
      <w:pPr>
        <w:pStyle w:val="3"/>
        <w:tabs>
          <w:tab w:val="left" w:pos="1238"/>
        </w:tabs>
        <w:ind w:left="1354"/>
      </w:pPr>
    </w:p>
    <w:p w14:paraId="4DBCCE83" w14:textId="77777777" w:rsidR="00C02AD3" w:rsidRPr="00D16E66" w:rsidRDefault="0095580B" w:rsidP="000E1605">
      <w:pPr>
        <w:pStyle w:val="a3"/>
        <w:spacing w:line="360" w:lineRule="auto"/>
        <w:ind w:right="136" w:firstLine="710"/>
        <w:jc w:val="both"/>
      </w:pPr>
      <w:r w:rsidRPr="00D16E66">
        <w:t xml:space="preserve">В результате аттестации по учебной дисциплине осуществляется комплексная проверка следующих умений и знаний, а также динамика формирования общих и профессиональных </w:t>
      </w:r>
      <w:r w:rsidR="00C85F79" w:rsidRPr="00D16E66">
        <w:t>компетенций.</w:t>
      </w:r>
    </w:p>
    <w:p w14:paraId="5F4B4690" w14:textId="77777777" w:rsidR="00C85F79" w:rsidRPr="00D16E66" w:rsidRDefault="00C85F79" w:rsidP="000E1605">
      <w:pPr>
        <w:pStyle w:val="a3"/>
        <w:spacing w:line="360" w:lineRule="auto"/>
        <w:ind w:right="136" w:firstLine="710"/>
        <w:jc w:val="both"/>
      </w:pPr>
    </w:p>
    <w:p w14:paraId="65DEED62" w14:textId="77777777" w:rsidR="00C02AD3" w:rsidRPr="00D16E66" w:rsidRDefault="0095580B" w:rsidP="000E1605">
      <w:pPr>
        <w:pStyle w:val="a3"/>
        <w:spacing w:line="360" w:lineRule="auto"/>
        <w:ind w:left="0" w:firstLine="709"/>
        <w:jc w:val="both"/>
      </w:pPr>
      <w:r w:rsidRPr="00D16E66">
        <w:t>Студент после изучения дисциплины должен обладать следующими общими (ОК) и профессиональными компетенциями (ПК):</w:t>
      </w:r>
    </w:p>
    <w:p w14:paraId="3445B819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3623"/>
        <w:gridCol w:w="4990"/>
      </w:tblGrid>
      <w:tr w:rsidR="00F50EE9" w:rsidRPr="008F4C65" w14:paraId="34C68D3F" w14:textId="77777777" w:rsidTr="003967BA">
        <w:trPr>
          <w:trHeight w:val="647"/>
        </w:trPr>
        <w:tc>
          <w:tcPr>
            <w:tcW w:w="1481" w:type="dxa"/>
          </w:tcPr>
          <w:p w14:paraId="0CFB6793" w14:textId="77777777" w:rsidR="00F50EE9" w:rsidRPr="004475BE" w:rsidRDefault="00F50EE9" w:rsidP="00F50EE9">
            <w:pPr>
              <w:suppressAutoHyphens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4475BE">
              <w:rPr>
                <w:b/>
                <w:bCs/>
                <w:sz w:val="24"/>
                <w:szCs w:val="24"/>
              </w:rPr>
              <w:t xml:space="preserve">Код </w:t>
            </w:r>
          </w:p>
          <w:p w14:paraId="209613FE" w14:textId="23C124FB" w:rsidR="00F50EE9" w:rsidRPr="008F4C65" w:rsidRDefault="00F50EE9" w:rsidP="00F50E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75BE">
              <w:rPr>
                <w:b/>
                <w:bCs/>
                <w:sz w:val="24"/>
                <w:szCs w:val="24"/>
              </w:rPr>
              <w:t>ПК, ОК</w:t>
            </w:r>
          </w:p>
        </w:tc>
        <w:tc>
          <w:tcPr>
            <w:tcW w:w="3623" w:type="dxa"/>
          </w:tcPr>
          <w:p w14:paraId="3889C50D" w14:textId="7E0470D8" w:rsidR="00F50EE9" w:rsidRPr="008F4C65" w:rsidRDefault="00F50EE9" w:rsidP="00F50E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75BE">
              <w:rPr>
                <w:b/>
                <w:bCs/>
                <w:sz w:val="24"/>
                <w:szCs w:val="24"/>
              </w:rPr>
              <w:t>Умения</w:t>
            </w:r>
          </w:p>
        </w:tc>
        <w:tc>
          <w:tcPr>
            <w:tcW w:w="4990" w:type="dxa"/>
          </w:tcPr>
          <w:p w14:paraId="18594C08" w14:textId="7C57A9F5" w:rsidR="00F50EE9" w:rsidRPr="008F4C65" w:rsidRDefault="00F50EE9" w:rsidP="00F50EE9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4475BE">
              <w:rPr>
                <w:b/>
                <w:bCs/>
                <w:sz w:val="24"/>
                <w:szCs w:val="24"/>
              </w:rPr>
              <w:t>Знания</w:t>
            </w:r>
          </w:p>
        </w:tc>
      </w:tr>
      <w:tr w:rsidR="00F50EE9" w:rsidRPr="001B33CD" w14:paraId="2600B7C6" w14:textId="77777777" w:rsidTr="003967BA">
        <w:trPr>
          <w:trHeight w:val="4128"/>
        </w:trPr>
        <w:tc>
          <w:tcPr>
            <w:tcW w:w="1481" w:type="dxa"/>
          </w:tcPr>
          <w:p w14:paraId="4D628984" w14:textId="77777777" w:rsidR="00F50EE9" w:rsidRPr="004475BE" w:rsidRDefault="00F50EE9" w:rsidP="00F50EE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4475BE">
              <w:rPr>
                <w:sz w:val="24"/>
                <w:szCs w:val="24"/>
              </w:rPr>
              <w:t xml:space="preserve">ОК 01 </w:t>
            </w:r>
          </w:p>
          <w:p w14:paraId="58425C87" w14:textId="77777777" w:rsidR="00F50EE9" w:rsidRPr="004475BE" w:rsidRDefault="00F50EE9" w:rsidP="00F50EE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4475BE">
              <w:rPr>
                <w:sz w:val="24"/>
                <w:szCs w:val="24"/>
              </w:rPr>
              <w:t xml:space="preserve">ОК 03 </w:t>
            </w:r>
          </w:p>
          <w:p w14:paraId="04E47D24" w14:textId="77777777" w:rsidR="00F50EE9" w:rsidRPr="004475BE" w:rsidRDefault="00F50EE9" w:rsidP="00F50EE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4475BE">
              <w:rPr>
                <w:sz w:val="24"/>
                <w:szCs w:val="24"/>
              </w:rPr>
              <w:t xml:space="preserve">ОК 04 </w:t>
            </w:r>
          </w:p>
          <w:p w14:paraId="4CA1763D" w14:textId="77777777" w:rsidR="00F50EE9" w:rsidRPr="004475BE" w:rsidRDefault="00F50EE9" w:rsidP="00F50EE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4475BE">
              <w:rPr>
                <w:sz w:val="24"/>
                <w:szCs w:val="24"/>
              </w:rPr>
              <w:t xml:space="preserve">ОК 05 </w:t>
            </w:r>
          </w:p>
          <w:p w14:paraId="6941E9C9" w14:textId="77777777" w:rsidR="00F50EE9" w:rsidRPr="004475BE" w:rsidRDefault="00F50EE9" w:rsidP="00F50EE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4475BE">
              <w:rPr>
                <w:sz w:val="24"/>
                <w:szCs w:val="24"/>
              </w:rPr>
              <w:t>ОК 07</w:t>
            </w:r>
          </w:p>
          <w:p w14:paraId="20B2A5E1" w14:textId="77777777" w:rsidR="00F50EE9" w:rsidRPr="004475BE" w:rsidRDefault="00F50EE9" w:rsidP="00F50EE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4475BE">
              <w:rPr>
                <w:sz w:val="24"/>
                <w:szCs w:val="24"/>
              </w:rPr>
              <w:t>ПК 3.1.</w:t>
            </w:r>
          </w:p>
          <w:p w14:paraId="009264C3" w14:textId="77777777" w:rsidR="00F50EE9" w:rsidRPr="004475BE" w:rsidRDefault="00F50EE9" w:rsidP="00F50EE9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4475BE">
              <w:rPr>
                <w:sz w:val="24"/>
                <w:szCs w:val="24"/>
              </w:rPr>
              <w:t>ПК 3.2.</w:t>
            </w:r>
          </w:p>
          <w:p w14:paraId="03342B4A" w14:textId="0B302CEA" w:rsidR="00F50EE9" w:rsidRPr="008F4C65" w:rsidRDefault="00F50EE9" w:rsidP="00F50EE9">
            <w:pPr>
              <w:spacing w:line="276" w:lineRule="auto"/>
              <w:rPr>
                <w:sz w:val="24"/>
                <w:szCs w:val="24"/>
              </w:rPr>
            </w:pPr>
            <w:r w:rsidRPr="004475BE">
              <w:rPr>
                <w:sz w:val="24"/>
                <w:szCs w:val="24"/>
              </w:rPr>
              <w:t>ПК 3.3.</w:t>
            </w:r>
          </w:p>
        </w:tc>
        <w:tc>
          <w:tcPr>
            <w:tcW w:w="3623" w:type="dxa"/>
          </w:tcPr>
          <w:p w14:paraId="3E64C34B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>- рассчитывать по принятой методологии основные технико-экономические показатели деятельности организации;</w:t>
            </w:r>
          </w:p>
          <w:p w14:paraId="3AA4DCC7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>- составлять и заключать договоры подряда;</w:t>
            </w:r>
          </w:p>
          <w:p w14:paraId="61B69189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>- использовать информацию о рынке, определять товарную номенклатуру, товародвижение и сбыт;</w:t>
            </w:r>
          </w:p>
          <w:p w14:paraId="25A89070" w14:textId="33FA2D68" w:rsidR="00F50EE9" w:rsidRPr="008F4C65" w:rsidRDefault="00F50EE9" w:rsidP="00F50EE9">
            <w:pPr>
              <w:spacing w:line="276" w:lineRule="auto"/>
              <w:rPr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 xml:space="preserve">- в соответствии с изменениями влияния внешней или внутренней среды определять направление менеджмента. </w:t>
            </w:r>
          </w:p>
        </w:tc>
        <w:tc>
          <w:tcPr>
            <w:tcW w:w="4990" w:type="dxa"/>
          </w:tcPr>
          <w:p w14:paraId="3F63326C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>- состав трудовых и финансовых ресурсов организации;</w:t>
            </w:r>
          </w:p>
          <w:p w14:paraId="5B9227FC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>- основные фонды и оборотные средства строительной организации, показатели их использования;</w:t>
            </w:r>
          </w:p>
          <w:p w14:paraId="1114C4B8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>- основные технико-экономические показатели хозяйственно-финансовой деятельности организации;</w:t>
            </w:r>
          </w:p>
          <w:p w14:paraId="64CB75F9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>- механизмы ценообразования на строительную продукцию, формы оплаты труда;</w:t>
            </w:r>
          </w:p>
          <w:p w14:paraId="6C79B4F6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>- методологию и технологию современного менеджмента;</w:t>
            </w:r>
          </w:p>
          <w:p w14:paraId="1420239A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>- характер тенденций развития современного менеджмента;</w:t>
            </w:r>
          </w:p>
          <w:p w14:paraId="30028384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 xml:space="preserve">- </w:t>
            </w:r>
            <w:proofErr w:type="gramStart"/>
            <w:r w:rsidRPr="004475BE">
              <w:rPr>
                <w:rFonts w:eastAsia="Calibri"/>
                <w:sz w:val="24"/>
                <w:szCs w:val="24"/>
              </w:rPr>
              <w:t>требования</w:t>
            </w:r>
            <w:proofErr w:type="gramEnd"/>
            <w:r w:rsidRPr="004475BE">
              <w:rPr>
                <w:rFonts w:eastAsia="Calibri"/>
                <w:sz w:val="24"/>
                <w:szCs w:val="24"/>
              </w:rPr>
              <w:t xml:space="preserve"> предъявляемые к современному менеджменту;</w:t>
            </w:r>
          </w:p>
          <w:p w14:paraId="6B7C3E1C" w14:textId="77777777" w:rsidR="00F50EE9" w:rsidRPr="004475BE" w:rsidRDefault="00F50EE9" w:rsidP="00F50EE9">
            <w:pPr>
              <w:suppressAutoHyphens/>
              <w:rPr>
                <w:rFonts w:eastAsia="Calibri"/>
                <w:sz w:val="24"/>
                <w:szCs w:val="24"/>
              </w:rPr>
            </w:pPr>
            <w:r w:rsidRPr="004475BE">
              <w:rPr>
                <w:rFonts w:eastAsia="Calibri"/>
                <w:sz w:val="24"/>
                <w:szCs w:val="24"/>
              </w:rPr>
              <w:t>- стратегию и тактику маркетинга.</w:t>
            </w:r>
          </w:p>
          <w:p w14:paraId="4910D679" w14:textId="1FACB331" w:rsidR="00F50EE9" w:rsidRPr="001B33CD" w:rsidRDefault="00F50EE9" w:rsidP="00DD7BE8">
            <w:pPr>
              <w:numPr>
                <w:ilvl w:val="0"/>
                <w:numId w:val="5"/>
              </w:numPr>
              <w:tabs>
                <w:tab w:val="left" w:pos="248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14:paraId="4EBDF048" w14:textId="77777777" w:rsidR="00C02AD3" w:rsidRPr="00D16E66" w:rsidRDefault="00C02AD3" w:rsidP="00C85F79">
      <w:pPr>
        <w:pStyle w:val="a3"/>
        <w:ind w:left="0" w:firstLine="709"/>
        <w:jc w:val="both"/>
      </w:pPr>
    </w:p>
    <w:p w14:paraId="67B7CFF2" w14:textId="77777777" w:rsidR="00C85F79" w:rsidRPr="00D16E66" w:rsidRDefault="00C85F79" w:rsidP="00C85F79">
      <w:pPr>
        <w:pStyle w:val="3"/>
        <w:spacing w:line="240" w:lineRule="auto"/>
        <w:ind w:left="0" w:firstLine="709"/>
      </w:pPr>
    </w:p>
    <w:p w14:paraId="11B1764C" w14:textId="77777777" w:rsidR="00C02AD3" w:rsidRPr="00D16E66" w:rsidRDefault="00C02AD3" w:rsidP="00C85F79">
      <w:pPr>
        <w:pStyle w:val="a4"/>
        <w:spacing w:line="240" w:lineRule="auto"/>
        <w:ind w:left="0" w:firstLine="709"/>
        <w:jc w:val="both"/>
        <w:rPr>
          <w:sz w:val="24"/>
          <w:szCs w:val="24"/>
        </w:rPr>
        <w:sectPr w:rsidR="00C02AD3" w:rsidRPr="00D16E66">
          <w:pgSz w:w="11910" w:h="16840"/>
          <w:pgMar w:top="1040" w:right="708" w:bottom="940" w:left="850" w:header="0" w:footer="755" w:gutter="0"/>
          <w:cols w:space="720"/>
        </w:sectPr>
      </w:pPr>
    </w:p>
    <w:p w14:paraId="6013ECFE" w14:textId="77777777" w:rsidR="00C02AD3" w:rsidRPr="00D16E66" w:rsidRDefault="0095580B" w:rsidP="00DD7BE8">
      <w:pPr>
        <w:pStyle w:val="1"/>
        <w:numPr>
          <w:ilvl w:val="0"/>
          <w:numId w:val="1"/>
        </w:numPr>
        <w:tabs>
          <w:tab w:val="left" w:pos="1276"/>
        </w:tabs>
        <w:ind w:left="1276" w:hanging="282"/>
        <w:jc w:val="left"/>
        <w:rPr>
          <w:sz w:val="24"/>
          <w:szCs w:val="24"/>
        </w:rPr>
      </w:pPr>
      <w:bookmarkStart w:id="4" w:name="_bookmark1"/>
      <w:bookmarkEnd w:id="4"/>
      <w:r w:rsidRPr="00D16E66">
        <w:rPr>
          <w:spacing w:val="-2"/>
          <w:sz w:val="24"/>
          <w:szCs w:val="24"/>
        </w:rPr>
        <w:t>КОМПЛЕКТ</w:t>
      </w:r>
      <w:r w:rsidRPr="00D16E66">
        <w:rPr>
          <w:spacing w:val="5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КОНТРОЛЬНО-ОЦЕНОЧНЫХ</w:t>
      </w:r>
      <w:r w:rsidRPr="00D16E66">
        <w:rPr>
          <w:spacing w:val="4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СРЕДСТВ</w:t>
      </w:r>
    </w:p>
    <w:p w14:paraId="7777ACA1" w14:textId="77777777" w:rsidR="00C02AD3" w:rsidRPr="00D16E66" w:rsidRDefault="00C02AD3">
      <w:pPr>
        <w:pStyle w:val="a3"/>
        <w:spacing w:before="229"/>
        <w:ind w:left="0"/>
        <w:rPr>
          <w:b/>
        </w:rPr>
      </w:pPr>
    </w:p>
    <w:p w14:paraId="45268CF5" w14:textId="072BDFF7" w:rsidR="00C85F79" w:rsidRPr="00F50EE9" w:rsidRDefault="0095580B" w:rsidP="00DD7BE8">
      <w:pPr>
        <w:pStyle w:val="a4"/>
        <w:numPr>
          <w:ilvl w:val="1"/>
          <w:numId w:val="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Теоретические</w:t>
      </w:r>
      <w:r w:rsidRPr="00F50EE9">
        <w:rPr>
          <w:bCs/>
          <w:spacing w:val="-3"/>
          <w:sz w:val="24"/>
          <w:szCs w:val="24"/>
        </w:rPr>
        <w:t xml:space="preserve"> </w:t>
      </w:r>
      <w:r w:rsidRPr="00F50EE9">
        <w:rPr>
          <w:bCs/>
          <w:sz w:val="24"/>
          <w:szCs w:val="24"/>
        </w:rPr>
        <w:t xml:space="preserve">задания </w:t>
      </w:r>
      <w:r w:rsidR="002B1A61" w:rsidRPr="00F50EE9">
        <w:rPr>
          <w:bCs/>
          <w:sz w:val="24"/>
          <w:szCs w:val="24"/>
        </w:rPr>
        <w:t xml:space="preserve">и практические занятия </w:t>
      </w:r>
      <w:r w:rsidRPr="00F50EE9">
        <w:rPr>
          <w:bCs/>
          <w:sz w:val="24"/>
          <w:szCs w:val="24"/>
        </w:rPr>
        <w:t>–</w:t>
      </w:r>
      <w:r w:rsidRPr="00F50EE9">
        <w:rPr>
          <w:bCs/>
          <w:spacing w:val="-4"/>
          <w:sz w:val="24"/>
          <w:szCs w:val="24"/>
        </w:rPr>
        <w:t xml:space="preserve"> </w:t>
      </w:r>
      <w:r w:rsidRPr="00F50EE9">
        <w:rPr>
          <w:bCs/>
          <w:sz w:val="24"/>
          <w:szCs w:val="24"/>
        </w:rPr>
        <w:t>(</w:t>
      </w:r>
      <w:r w:rsidRPr="00F50EE9">
        <w:rPr>
          <w:bCs/>
          <w:i/>
          <w:sz w:val="24"/>
          <w:szCs w:val="24"/>
        </w:rPr>
        <w:t>для</w:t>
      </w:r>
      <w:r w:rsidRPr="00F50EE9">
        <w:rPr>
          <w:bCs/>
          <w:i/>
          <w:spacing w:val="-2"/>
          <w:sz w:val="24"/>
          <w:szCs w:val="24"/>
        </w:rPr>
        <w:t xml:space="preserve"> </w:t>
      </w:r>
      <w:r w:rsidRPr="00F50EE9">
        <w:rPr>
          <w:bCs/>
          <w:i/>
          <w:sz w:val="24"/>
          <w:szCs w:val="24"/>
        </w:rPr>
        <w:t>устного</w:t>
      </w:r>
      <w:r w:rsidRPr="00F50EE9">
        <w:rPr>
          <w:bCs/>
          <w:i/>
          <w:spacing w:val="-7"/>
          <w:sz w:val="24"/>
          <w:szCs w:val="24"/>
        </w:rPr>
        <w:t xml:space="preserve"> </w:t>
      </w:r>
      <w:r w:rsidRPr="00F50EE9">
        <w:rPr>
          <w:bCs/>
          <w:i/>
          <w:sz w:val="24"/>
          <w:szCs w:val="24"/>
        </w:rPr>
        <w:t>или</w:t>
      </w:r>
      <w:r w:rsidRPr="00F50EE9">
        <w:rPr>
          <w:bCs/>
          <w:i/>
          <w:spacing w:val="-6"/>
          <w:sz w:val="24"/>
          <w:szCs w:val="24"/>
        </w:rPr>
        <w:t xml:space="preserve"> </w:t>
      </w:r>
      <w:r w:rsidRPr="00F50EE9">
        <w:rPr>
          <w:bCs/>
          <w:i/>
          <w:sz w:val="24"/>
          <w:szCs w:val="24"/>
        </w:rPr>
        <w:t>письменного</w:t>
      </w:r>
      <w:r w:rsidRPr="00F50EE9">
        <w:rPr>
          <w:bCs/>
          <w:i/>
          <w:spacing w:val="-3"/>
          <w:sz w:val="24"/>
          <w:szCs w:val="24"/>
        </w:rPr>
        <w:t xml:space="preserve"> </w:t>
      </w:r>
      <w:r w:rsidRPr="00F50EE9">
        <w:rPr>
          <w:bCs/>
          <w:i/>
          <w:sz w:val="24"/>
          <w:szCs w:val="24"/>
        </w:rPr>
        <w:t>контроля</w:t>
      </w:r>
      <w:r w:rsidR="00C85F79" w:rsidRPr="00F50EE9">
        <w:rPr>
          <w:bCs/>
          <w:sz w:val="24"/>
          <w:szCs w:val="24"/>
        </w:rPr>
        <w:t>)</w:t>
      </w:r>
    </w:p>
    <w:p w14:paraId="153F78E8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1. Контрольно-измерительные материалы для теоретических занятий</w:t>
      </w:r>
    </w:p>
    <w:p w14:paraId="3F0E0CE9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Раздел 1. Роль строительного комплекса в экономике</w:t>
      </w:r>
    </w:p>
    <w:p w14:paraId="19121C11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Вопросы для контроля знаний:</w:t>
      </w:r>
    </w:p>
    <w:p w14:paraId="66CB6E59" w14:textId="77777777" w:rsidR="00F50EE9" w:rsidRPr="00F50EE9" w:rsidRDefault="00F50EE9" w:rsidP="00DD7BE8">
      <w:pPr>
        <w:numPr>
          <w:ilvl w:val="0"/>
          <w:numId w:val="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Охарактеризуйте роль и значение строительного комплекса в национальной экономике</w:t>
      </w:r>
    </w:p>
    <w:p w14:paraId="255532B0" w14:textId="77777777" w:rsidR="00F50EE9" w:rsidRPr="00F50EE9" w:rsidRDefault="00F50EE9" w:rsidP="00DD7BE8">
      <w:pPr>
        <w:numPr>
          <w:ilvl w:val="0"/>
          <w:numId w:val="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Назовите специфические особенности строительной отрасли</w:t>
      </w:r>
    </w:p>
    <w:p w14:paraId="5086420F" w14:textId="77777777" w:rsidR="00F50EE9" w:rsidRPr="00F50EE9" w:rsidRDefault="00F50EE9" w:rsidP="00DD7BE8">
      <w:pPr>
        <w:numPr>
          <w:ilvl w:val="0"/>
          <w:numId w:val="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Опишите современное состояние и перспективы развития строительной отрасли в РФ</w:t>
      </w:r>
    </w:p>
    <w:p w14:paraId="49A11529" w14:textId="77777777" w:rsidR="00F50EE9" w:rsidRPr="00F50EE9" w:rsidRDefault="00F50EE9" w:rsidP="00DD7BE8">
      <w:pPr>
        <w:numPr>
          <w:ilvl w:val="0"/>
          <w:numId w:val="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Дайте классификацию строительных организаций</w:t>
      </w:r>
    </w:p>
    <w:p w14:paraId="43B5AC52" w14:textId="77777777" w:rsidR="00F50EE9" w:rsidRPr="00F50EE9" w:rsidRDefault="00F50EE9" w:rsidP="00DD7BE8">
      <w:pPr>
        <w:numPr>
          <w:ilvl w:val="0"/>
          <w:numId w:val="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Опишите этапы строительного процесса и субъектов инвестиционной деятельности</w:t>
      </w:r>
    </w:p>
    <w:p w14:paraId="2BA0AB3E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Тестовые задания:</w:t>
      </w:r>
    </w:p>
    <w:p w14:paraId="4DD6411D" w14:textId="77777777" w:rsidR="00F50EE9" w:rsidRPr="00F50EE9" w:rsidRDefault="00F50EE9" w:rsidP="00DD7BE8">
      <w:pPr>
        <w:numPr>
          <w:ilvl w:val="0"/>
          <w:numId w:val="7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 субъектам инвестиционной деятельности в строительстве не относится:</w:t>
      </w:r>
      <w:r w:rsidRPr="00F50EE9">
        <w:rPr>
          <w:bCs/>
          <w:sz w:val="24"/>
          <w:szCs w:val="24"/>
        </w:rPr>
        <w:br/>
        <w:t>а) Инвестор</w:t>
      </w:r>
      <w:r w:rsidRPr="00F50EE9">
        <w:rPr>
          <w:bCs/>
          <w:sz w:val="24"/>
          <w:szCs w:val="24"/>
        </w:rPr>
        <w:br/>
        <w:t>б) Заказчик</w:t>
      </w:r>
      <w:r w:rsidRPr="00F50EE9">
        <w:rPr>
          <w:bCs/>
          <w:sz w:val="24"/>
          <w:szCs w:val="24"/>
        </w:rPr>
        <w:br/>
        <w:t>в) Проектировщик</w:t>
      </w:r>
      <w:r w:rsidRPr="00F50EE9">
        <w:rPr>
          <w:bCs/>
          <w:sz w:val="24"/>
          <w:szCs w:val="24"/>
        </w:rPr>
        <w:br/>
        <w:t>г) Надзорные органы</w:t>
      </w:r>
    </w:p>
    <w:p w14:paraId="2F8CDC57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Раздел 2. Экономические ресурсы организации</w:t>
      </w:r>
    </w:p>
    <w:p w14:paraId="49EDB12C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Вопросы для контроля знаний:</w:t>
      </w:r>
    </w:p>
    <w:p w14:paraId="3EB2CE55" w14:textId="77777777" w:rsidR="00F50EE9" w:rsidRPr="00F50EE9" w:rsidRDefault="00F50EE9" w:rsidP="00DD7BE8">
      <w:pPr>
        <w:numPr>
          <w:ilvl w:val="0"/>
          <w:numId w:val="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Дайте понятие основных фондов и их классификацию</w:t>
      </w:r>
    </w:p>
    <w:p w14:paraId="6CA27B8D" w14:textId="77777777" w:rsidR="00F50EE9" w:rsidRPr="00F50EE9" w:rsidRDefault="00F50EE9" w:rsidP="00DD7BE8">
      <w:pPr>
        <w:numPr>
          <w:ilvl w:val="0"/>
          <w:numId w:val="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Опишите виды оценок основных фондов</w:t>
      </w:r>
    </w:p>
    <w:p w14:paraId="306AC6E9" w14:textId="77777777" w:rsidR="00F50EE9" w:rsidRPr="00F50EE9" w:rsidRDefault="00F50EE9" w:rsidP="00DD7BE8">
      <w:pPr>
        <w:numPr>
          <w:ilvl w:val="0"/>
          <w:numId w:val="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Что такое моральный и физический износ?</w:t>
      </w:r>
    </w:p>
    <w:p w14:paraId="0B5DA7B3" w14:textId="77777777" w:rsidR="00F50EE9" w:rsidRPr="00F50EE9" w:rsidRDefault="00F50EE9" w:rsidP="00DD7BE8">
      <w:pPr>
        <w:numPr>
          <w:ilvl w:val="0"/>
          <w:numId w:val="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Объясните методы начисления амортизации</w:t>
      </w:r>
    </w:p>
    <w:p w14:paraId="22F72358" w14:textId="77777777" w:rsidR="00F50EE9" w:rsidRPr="00F50EE9" w:rsidRDefault="00F50EE9" w:rsidP="00DD7BE8">
      <w:pPr>
        <w:numPr>
          <w:ilvl w:val="0"/>
          <w:numId w:val="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Назовите показатели использования основных фондов</w:t>
      </w:r>
    </w:p>
    <w:p w14:paraId="7E13ABF9" w14:textId="77777777" w:rsidR="00F50EE9" w:rsidRPr="00F50EE9" w:rsidRDefault="00F50EE9" w:rsidP="00DD7BE8">
      <w:pPr>
        <w:numPr>
          <w:ilvl w:val="0"/>
          <w:numId w:val="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Дайте характеристику оборотных средств организации</w:t>
      </w:r>
    </w:p>
    <w:p w14:paraId="53B97AD3" w14:textId="77777777" w:rsidR="00F50EE9" w:rsidRPr="00F50EE9" w:rsidRDefault="00F50EE9" w:rsidP="00DD7BE8">
      <w:pPr>
        <w:numPr>
          <w:ilvl w:val="0"/>
          <w:numId w:val="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Какие показатели характеризуют эффективность использования оборотных средств?</w:t>
      </w:r>
    </w:p>
    <w:p w14:paraId="0DA9C4CD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Раздел 3. Трудовые ресурсы и оплата труда</w:t>
      </w:r>
    </w:p>
    <w:p w14:paraId="44EF9F46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Вопросы для контроля знаний:</w:t>
      </w:r>
    </w:p>
    <w:p w14:paraId="37BE201D" w14:textId="77777777" w:rsidR="00F50EE9" w:rsidRPr="00F50EE9" w:rsidRDefault="00F50EE9" w:rsidP="00DD7BE8">
      <w:pPr>
        <w:numPr>
          <w:ilvl w:val="0"/>
          <w:numId w:val="9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Дайте классификацию персонала строительной организации</w:t>
      </w:r>
    </w:p>
    <w:p w14:paraId="13E2D0A7" w14:textId="77777777" w:rsidR="00F50EE9" w:rsidRPr="00F50EE9" w:rsidRDefault="00F50EE9" w:rsidP="00DD7BE8">
      <w:pPr>
        <w:numPr>
          <w:ilvl w:val="0"/>
          <w:numId w:val="9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Как рассчитывается производительность труда в строительстве?</w:t>
      </w:r>
    </w:p>
    <w:p w14:paraId="7F6B6185" w14:textId="77777777" w:rsidR="00F50EE9" w:rsidRPr="00F50EE9" w:rsidRDefault="00F50EE9" w:rsidP="00DD7BE8">
      <w:pPr>
        <w:numPr>
          <w:ilvl w:val="0"/>
          <w:numId w:val="9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Опишите формы и системы оплаты труда в строительстве</w:t>
      </w:r>
    </w:p>
    <w:p w14:paraId="558916C3" w14:textId="77777777" w:rsidR="00F50EE9" w:rsidRPr="00F50EE9" w:rsidRDefault="00F50EE9" w:rsidP="00DD7BE8">
      <w:pPr>
        <w:numPr>
          <w:ilvl w:val="0"/>
          <w:numId w:val="9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Что включает тарифная система оплаты труда?</w:t>
      </w:r>
    </w:p>
    <w:p w14:paraId="073B22F7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Раздел 4. Издержки производства и себестоимость</w:t>
      </w:r>
    </w:p>
    <w:p w14:paraId="02B91555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Вопросы для контроля знаний:</w:t>
      </w:r>
    </w:p>
    <w:p w14:paraId="117408D1" w14:textId="77777777" w:rsidR="00F50EE9" w:rsidRPr="00F50EE9" w:rsidRDefault="00F50EE9" w:rsidP="00DD7BE8">
      <w:pPr>
        <w:numPr>
          <w:ilvl w:val="0"/>
          <w:numId w:val="1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Дайте классификацию затрат в строительстве</w:t>
      </w:r>
    </w:p>
    <w:p w14:paraId="2B82F07A" w14:textId="77777777" w:rsidR="00F50EE9" w:rsidRPr="00F50EE9" w:rsidRDefault="00F50EE9" w:rsidP="00DD7BE8">
      <w:pPr>
        <w:numPr>
          <w:ilvl w:val="0"/>
          <w:numId w:val="1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В чем отличие сметной, плановой и фактической себестоимости?</w:t>
      </w:r>
    </w:p>
    <w:p w14:paraId="59504BCA" w14:textId="77777777" w:rsidR="00F50EE9" w:rsidRPr="00F50EE9" w:rsidRDefault="00F50EE9" w:rsidP="00DD7BE8">
      <w:pPr>
        <w:numPr>
          <w:ilvl w:val="0"/>
          <w:numId w:val="1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Опишите методы калькулирования затрат</w:t>
      </w:r>
    </w:p>
    <w:p w14:paraId="78786B8E" w14:textId="77777777" w:rsidR="00F50EE9" w:rsidRPr="00F50EE9" w:rsidRDefault="00F50EE9" w:rsidP="00DD7BE8">
      <w:pPr>
        <w:numPr>
          <w:ilvl w:val="0"/>
          <w:numId w:val="1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Назовите пути снижения себестоимости строительно-монтажных работ</w:t>
      </w:r>
    </w:p>
    <w:p w14:paraId="3EC32B5C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Раздел 5. Финансы организации</w:t>
      </w:r>
    </w:p>
    <w:p w14:paraId="60633D2A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Вопросы для контроля знаний:</w:t>
      </w:r>
    </w:p>
    <w:p w14:paraId="5A2E5ECE" w14:textId="77777777" w:rsidR="00F50EE9" w:rsidRPr="00F50EE9" w:rsidRDefault="00F50EE9" w:rsidP="00DD7BE8">
      <w:pPr>
        <w:numPr>
          <w:ilvl w:val="0"/>
          <w:numId w:val="1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Опишите источники формирования финансовых ресурсов</w:t>
      </w:r>
    </w:p>
    <w:p w14:paraId="3FF7E9EA" w14:textId="77777777" w:rsidR="00F50EE9" w:rsidRPr="00F50EE9" w:rsidRDefault="00F50EE9" w:rsidP="00DD7BE8">
      <w:pPr>
        <w:numPr>
          <w:ilvl w:val="0"/>
          <w:numId w:val="1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Как рассчитываются показатели прибыли и рентабельности?</w:t>
      </w:r>
    </w:p>
    <w:p w14:paraId="24D5911F" w14:textId="77777777" w:rsidR="00F50EE9" w:rsidRPr="00F50EE9" w:rsidRDefault="00F50EE9" w:rsidP="00DD7BE8">
      <w:pPr>
        <w:numPr>
          <w:ilvl w:val="0"/>
          <w:numId w:val="1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Что такое норма дисконтирования в строительстве?</w:t>
      </w:r>
    </w:p>
    <w:p w14:paraId="302D274E" w14:textId="77777777" w:rsidR="00F50EE9" w:rsidRPr="00F50EE9" w:rsidRDefault="00F50EE9" w:rsidP="00DD7BE8">
      <w:pPr>
        <w:numPr>
          <w:ilvl w:val="0"/>
          <w:numId w:val="1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Как распределяется прибыль в строительной организации?</w:t>
      </w:r>
    </w:p>
    <w:p w14:paraId="4F49BB65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Раздел 6. Налогообложение организаций</w:t>
      </w:r>
    </w:p>
    <w:p w14:paraId="5AA6E649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Вопросы для контроля знаний:</w:t>
      </w:r>
    </w:p>
    <w:p w14:paraId="4FDD5B21" w14:textId="77777777" w:rsidR="00F50EE9" w:rsidRPr="00F50EE9" w:rsidRDefault="00F50EE9" w:rsidP="00DD7BE8">
      <w:pPr>
        <w:numPr>
          <w:ilvl w:val="0"/>
          <w:numId w:val="12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Дайте общую характеристику налоговой системы РФ</w:t>
      </w:r>
    </w:p>
    <w:p w14:paraId="79FDEE4E" w14:textId="77777777" w:rsidR="00F50EE9" w:rsidRPr="00F50EE9" w:rsidRDefault="00F50EE9" w:rsidP="00DD7BE8">
      <w:pPr>
        <w:numPr>
          <w:ilvl w:val="0"/>
          <w:numId w:val="12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Назовите федеральные, региональные и местные налоги для строительных организаций</w:t>
      </w:r>
    </w:p>
    <w:p w14:paraId="1DAC2711" w14:textId="77777777" w:rsidR="00F50EE9" w:rsidRPr="00F50EE9" w:rsidRDefault="00F50EE9" w:rsidP="00DD7BE8">
      <w:pPr>
        <w:numPr>
          <w:ilvl w:val="0"/>
          <w:numId w:val="12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Опишите порядок исчисления НДС и налога на прибыль в строительстве</w:t>
      </w:r>
    </w:p>
    <w:p w14:paraId="70636D0C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Раздел 7. Маркетинг и менеджмент</w:t>
      </w:r>
    </w:p>
    <w:p w14:paraId="315B5634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Вопросы для контроля знаний:</w:t>
      </w:r>
    </w:p>
    <w:p w14:paraId="1806D1A6" w14:textId="77777777" w:rsidR="00F50EE9" w:rsidRPr="00F50EE9" w:rsidRDefault="00F50EE9" w:rsidP="00DD7BE8">
      <w:pPr>
        <w:numPr>
          <w:ilvl w:val="0"/>
          <w:numId w:val="1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Охарактеризуйте особенности строительной продукции как товара</w:t>
      </w:r>
    </w:p>
    <w:p w14:paraId="58A58F17" w14:textId="77777777" w:rsidR="00F50EE9" w:rsidRPr="00F50EE9" w:rsidRDefault="00F50EE9" w:rsidP="00DD7BE8">
      <w:pPr>
        <w:numPr>
          <w:ilvl w:val="0"/>
          <w:numId w:val="1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Что включает маркетинговая стратегия строительной организации?</w:t>
      </w:r>
    </w:p>
    <w:p w14:paraId="626F51A0" w14:textId="77777777" w:rsidR="00F50EE9" w:rsidRPr="00F50EE9" w:rsidRDefault="00F50EE9" w:rsidP="00DD7BE8">
      <w:pPr>
        <w:numPr>
          <w:ilvl w:val="0"/>
          <w:numId w:val="1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Опишите функции менеджмента в строительной организации</w:t>
      </w:r>
    </w:p>
    <w:p w14:paraId="639B5305" w14:textId="77777777" w:rsidR="00F50EE9" w:rsidRPr="00F50EE9" w:rsidRDefault="00F50EE9" w:rsidP="00DD7BE8">
      <w:pPr>
        <w:numPr>
          <w:ilvl w:val="0"/>
          <w:numId w:val="1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Какие факторы внешней среды влияют на деятельность строительной организации?</w:t>
      </w:r>
    </w:p>
    <w:p w14:paraId="58CCD63C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2. Контрольно-оценочные материалы для практических занятий</w:t>
      </w:r>
    </w:p>
    <w:p w14:paraId="45439975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Практическая работа №1: "Расчет стоимости основных фондов и амортизации"</w:t>
      </w:r>
    </w:p>
    <w:p w14:paraId="4D62F94A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Задание: Рассчитать первоначальную, остаточную стоимость основных фондов, сумму амортизационных отчислений различными методами для строительной организации</w:t>
      </w:r>
    </w:p>
    <w:p w14:paraId="69027947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Критерии оценки:</w:t>
      </w:r>
    </w:p>
    <w:p w14:paraId="1EF37A21" w14:textId="77777777" w:rsidR="00F50EE9" w:rsidRPr="00F50EE9" w:rsidRDefault="00F50EE9" w:rsidP="00DD7BE8">
      <w:pPr>
        <w:numPr>
          <w:ilvl w:val="0"/>
          <w:numId w:val="14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Правильность расчетов - 40%</w:t>
      </w:r>
    </w:p>
    <w:p w14:paraId="7DA0F596" w14:textId="77777777" w:rsidR="00F50EE9" w:rsidRPr="00F50EE9" w:rsidRDefault="00F50EE9" w:rsidP="00DD7BE8">
      <w:pPr>
        <w:numPr>
          <w:ilvl w:val="0"/>
          <w:numId w:val="14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Обоснованность выбора метода амортизации - 30%</w:t>
      </w:r>
    </w:p>
    <w:p w14:paraId="22FA8523" w14:textId="77777777" w:rsidR="00F50EE9" w:rsidRPr="00F50EE9" w:rsidRDefault="00F50EE9" w:rsidP="00DD7BE8">
      <w:pPr>
        <w:numPr>
          <w:ilvl w:val="0"/>
          <w:numId w:val="14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Оформление результатов - 30%</w:t>
      </w:r>
    </w:p>
    <w:p w14:paraId="7FD25D1D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Практическая работа №2: "Расчет показателей использования основных фондов"</w:t>
      </w:r>
    </w:p>
    <w:p w14:paraId="444B13BA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 xml:space="preserve">Задание: Рассчитать фондоотдачу, </w:t>
      </w:r>
      <w:proofErr w:type="spellStart"/>
      <w:r w:rsidRPr="00F50EE9">
        <w:rPr>
          <w:bCs/>
          <w:sz w:val="24"/>
          <w:szCs w:val="24"/>
        </w:rPr>
        <w:t>фондоемкость</w:t>
      </w:r>
      <w:proofErr w:type="spellEnd"/>
      <w:r w:rsidRPr="00F50EE9">
        <w:rPr>
          <w:bCs/>
          <w:sz w:val="24"/>
          <w:szCs w:val="24"/>
        </w:rPr>
        <w:t xml:space="preserve">, </w:t>
      </w:r>
      <w:proofErr w:type="spellStart"/>
      <w:r w:rsidRPr="00F50EE9">
        <w:rPr>
          <w:bCs/>
          <w:sz w:val="24"/>
          <w:szCs w:val="24"/>
        </w:rPr>
        <w:t>фондовооруженность</w:t>
      </w:r>
      <w:proofErr w:type="spellEnd"/>
      <w:r w:rsidRPr="00F50EE9">
        <w:rPr>
          <w:bCs/>
          <w:sz w:val="24"/>
          <w:szCs w:val="24"/>
        </w:rPr>
        <w:t>, коэффициенты обновления и выбытия основных фондов</w:t>
      </w:r>
    </w:p>
    <w:p w14:paraId="0F409985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Критерии оценки:</w:t>
      </w:r>
    </w:p>
    <w:p w14:paraId="3C4E39B7" w14:textId="77777777" w:rsidR="00F50EE9" w:rsidRPr="00F50EE9" w:rsidRDefault="00F50EE9" w:rsidP="00DD7BE8">
      <w:pPr>
        <w:numPr>
          <w:ilvl w:val="0"/>
          <w:numId w:val="15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Точность расчетов - 50%</w:t>
      </w:r>
    </w:p>
    <w:p w14:paraId="2008F660" w14:textId="77777777" w:rsidR="00F50EE9" w:rsidRPr="00F50EE9" w:rsidRDefault="00F50EE9" w:rsidP="00DD7BE8">
      <w:pPr>
        <w:numPr>
          <w:ilvl w:val="0"/>
          <w:numId w:val="15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Анализ полученных показателей - 30%</w:t>
      </w:r>
    </w:p>
    <w:p w14:paraId="12E09300" w14:textId="77777777" w:rsidR="00F50EE9" w:rsidRPr="00F50EE9" w:rsidRDefault="00F50EE9" w:rsidP="00DD7BE8">
      <w:pPr>
        <w:numPr>
          <w:ilvl w:val="0"/>
          <w:numId w:val="15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Формулировка выводов - 20%</w:t>
      </w:r>
    </w:p>
    <w:p w14:paraId="4C741D79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Практическая работа №3: "Расчет показателей использования оборотных средств"</w:t>
      </w:r>
    </w:p>
    <w:p w14:paraId="1D9B86D2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Задание: Определить потребность в оборотных средствах, рассчитать коэффициенты оборачиваемости, продолжительность оборота</w:t>
      </w:r>
    </w:p>
    <w:p w14:paraId="728FF449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Критерии оценки:</w:t>
      </w:r>
    </w:p>
    <w:p w14:paraId="179B9819" w14:textId="77777777" w:rsidR="00F50EE9" w:rsidRPr="00F50EE9" w:rsidRDefault="00F50EE9" w:rsidP="00DD7BE8">
      <w:pPr>
        <w:numPr>
          <w:ilvl w:val="0"/>
          <w:numId w:val="1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Корректность методики расчета - 40%</w:t>
      </w:r>
    </w:p>
    <w:p w14:paraId="4726A90F" w14:textId="77777777" w:rsidR="00F50EE9" w:rsidRPr="00F50EE9" w:rsidRDefault="00F50EE9" w:rsidP="00DD7BE8">
      <w:pPr>
        <w:numPr>
          <w:ilvl w:val="0"/>
          <w:numId w:val="1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Правильность вычислений - 40%</w:t>
      </w:r>
    </w:p>
    <w:p w14:paraId="31308435" w14:textId="77777777" w:rsidR="00F50EE9" w:rsidRPr="00F50EE9" w:rsidRDefault="00F50EE9" w:rsidP="00DD7BE8">
      <w:pPr>
        <w:numPr>
          <w:ilvl w:val="0"/>
          <w:numId w:val="1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Практическая интерпретация результатов - 20%</w:t>
      </w:r>
    </w:p>
    <w:p w14:paraId="2D4CC457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Практическая работа №4: "Калькулирование себестоимости СМР"</w:t>
      </w:r>
    </w:p>
    <w:p w14:paraId="75150456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Задание: Составить калькуляцию затрат на выполнение строительно-монтажных работ, рассчитать сметную и плановую себестоимость</w:t>
      </w:r>
    </w:p>
    <w:p w14:paraId="42544310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Критерии оценки:</w:t>
      </w:r>
    </w:p>
    <w:p w14:paraId="359DA557" w14:textId="77777777" w:rsidR="00F50EE9" w:rsidRPr="00F50EE9" w:rsidRDefault="00F50EE9" w:rsidP="00DD7BE8">
      <w:pPr>
        <w:numPr>
          <w:ilvl w:val="0"/>
          <w:numId w:val="17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Полнота учета затрат - 40%</w:t>
      </w:r>
    </w:p>
    <w:p w14:paraId="7BDCBCFD" w14:textId="77777777" w:rsidR="00F50EE9" w:rsidRPr="00F50EE9" w:rsidRDefault="00F50EE9" w:rsidP="00DD7BE8">
      <w:pPr>
        <w:numPr>
          <w:ilvl w:val="0"/>
          <w:numId w:val="17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Правильность расчетов - 40%</w:t>
      </w:r>
    </w:p>
    <w:p w14:paraId="5E4B3390" w14:textId="77777777" w:rsidR="00F50EE9" w:rsidRPr="00F50EE9" w:rsidRDefault="00F50EE9" w:rsidP="00DD7BE8">
      <w:pPr>
        <w:numPr>
          <w:ilvl w:val="0"/>
          <w:numId w:val="17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Соответствие нормативным требованиям - 20%</w:t>
      </w:r>
    </w:p>
    <w:p w14:paraId="06060CAF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Практическая работа №5: "Расчет прибыли и рентабельности"</w:t>
      </w:r>
    </w:p>
    <w:p w14:paraId="3121423C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Задание: Рассчитать показатели прибыли и рентабельности строительной организации, проанализировать эффективность деятельности</w:t>
      </w:r>
    </w:p>
    <w:p w14:paraId="63F6B529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Критерии оценки:</w:t>
      </w:r>
    </w:p>
    <w:p w14:paraId="0A90DD09" w14:textId="77777777" w:rsidR="00F50EE9" w:rsidRPr="00F50EE9" w:rsidRDefault="00F50EE9" w:rsidP="00DD7BE8">
      <w:pPr>
        <w:numPr>
          <w:ilvl w:val="0"/>
          <w:numId w:val="1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Точность расчетов - 50%</w:t>
      </w:r>
    </w:p>
    <w:p w14:paraId="727C4E66" w14:textId="77777777" w:rsidR="00F50EE9" w:rsidRPr="00F50EE9" w:rsidRDefault="00F50EE9" w:rsidP="00DD7BE8">
      <w:pPr>
        <w:numPr>
          <w:ilvl w:val="0"/>
          <w:numId w:val="1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Глубина анализа - 30%</w:t>
      </w:r>
    </w:p>
    <w:p w14:paraId="25D89EBC" w14:textId="77777777" w:rsidR="00F50EE9" w:rsidRPr="00F50EE9" w:rsidRDefault="00F50EE9" w:rsidP="00DD7BE8">
      <w:pPr>
        <w:numPr>
          <w:ilvl w:val="0"/>
          <w:numId w:val="1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Практические рекомендации - 20%</w:t>
      </w:r>
    </w:p>
    <w:p w14:paraId="024E598F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Практическая работа №6: "Маркетинговые исследования в строительстве"</w:t>
      </w:r>
    </w:p>
    <w:p w14:paraId="12CE6C76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Задание: Провести анализ рынка строительной продукции, определить сегменты и позиционирование строительной организации</w:t>
      </w:r>
    </w:p>
    <w:p w14:paraId="1423B67A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Критерии оценки:</w:t>
      </w:r>
    </w:p>
    <w:p w14:paraId="391C1500" w14:textId="77777777" w:rsidR="00F50EE9" w:rsidRPr="00F50EE9" w:rsidRDefault="00F50EE9" w:rsidP="00DD7BE8">
      <w:pPr>
        <w:numPr>
          <w:ilvl w:val="0"/>
          <w:numId w:val="19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Качество анализа рынка - 40%</w:t>
      </w:r>
    </w:p>
    <w:p w14:paraId="055E8110" w14:textId="77777777" w:rsidR="00F50EE9" w:rsidRPr="00F50EE9" w:rsidRDefault="00F50EE9" w:rsidP="00DD7BE8">
      <w:pPr>
        <w:numPr>
          <w:ilvl w:val="0"/>
          <w:numId w:val="19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Обоснованность маркетинговых предложений - 40%</w:t>
      </w:r>
    </w:p>
    <w:p w14:paraId="1589F10C" w14:textId="77777777" w:rsidR="00F50EE9" w:rsidRPr="00F50EE9" w:rsidRDefault="00F50EE9" w:rsidP="00DD7BE8">
      <w:pPr>
        <w:numPr>
          <w:ilvl w:val="0"/>
          <w:numId w:val="19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Оформление отчета - 20%</w:t>
      </w:r>
    </w:p>
    <w:p w14:paraId="67F10F9B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Практическая работа №7: "Анализ внешней среды организации"</w:t>
      </w:r>
    </w:p>
    <w:p w14:paraId="25F09AA2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Задание: Разработать модель влияния факторов внешней среды на деятельность строительной организации</w:t>
      </w:r>
    </w:p>
    <w:p w14:paraId="1A68ECDB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Критерии оценки:</w:t>
      </w:r>
    </w:p>
    <w:p w14:paraId="46534348" w14:textId="77777777" w:rsidR="00F50EE9" w:rsidRPr="00F50EE9" w:rsidRDefault="00F50EE9" w:rsidP="00DD7BE8">
      <w:pPr>
        <w:numPr>
          <w:ilvl w:val="0"/>
          <w:numId w:val="2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Полнота анализа факторов - 40%</w:t>
      </w:r>
    </w:p>
    <w:p w14:paraId="03490411" w14:textId="77777777" w:rsidR="00F50EE9" w:rsidRPr="00F50EE9" w:rsidRDefault="00F50EE9" w:rsidP="00DD7BE8">
      <w:pPr>
        <w:numPr>
          <w:ilvl w:val="0"/>
          <w:numId w:val="2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Логичность модели - 30%</w:t>
      </w:r>
    </w:p>
    <w:p w14:paraId="232DAAAA" w14:textId="77777777" w:rsidR="00F50EE9" w:rsidRPr="00F50EE9" w:rsidRDefault="00F50EE9" w:rsidP="00DD7BE8">
      <w:pPr>
        <w:numPr>
          <w:ilvl w:val="0"/>
          <w:numId w:val="2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Практическая значимость выводов - 30%</w:t>
      </w:r>
    </w:p>
    <w:p w14:paraId="29F8EEDD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3. Критерии оценки знаний и умений</w:t>
      </w:r>
    </w:p>
    <w:p w14:paraId="4DF05A1E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Оценка "отлично" (5):</w:t>
      </w:r>
    </w:p>
    <w:p w14:paraId="18BE15D4" w14:textId="77777777" w:rsidR="00F50EE9" w:rsidRPr="00F50EE9" w:rsidRDefault="00F50EE9" w:rsidP="00DD7BE8">
      <w:pPr>
        <w:numPr>
          <w:ilvl w:val="0"/>
          <w:numId w:val="2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Глубокое понимание экономических процессов в строительстве</w:t>
      </w:r>
    </w:p>
    <w:p w14:paraId="4F583331" w14:textId="77777777" w:rsidR="00F50EE9" w:rsidRPr="00F50EE9" w:rsidRDefault="00F50EE9" w:rsidP="00DD7BE8">
      <w:pPr>
        <w:numPr>
          <w:ilvl w:val="0"/>
          <w:numId w:val="2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Умение применять экономические знания для решения практических задач</w:t>
      </w:r>
    </w:p>
    <w:p w14:paraId="05B0BC17" w14:textId="77777777" w:rsidR="00F50EE9" w:rsidRPr="00F50EE9" w:rsidRDefault="00F50EE9" w:rsidP="00DD7BE8">
      <w:pPr>
        <w:numPr>
          <w:ilvl w:val="0"/>
          <w:numId w:val="2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Способность анализировать и интерпретировать экономические показатели</w:t>
      </w:r>
    </w:p>
    <w:p w14:paraId="682C774D" w14:textId="77777777" w:rsidR="00F50EE9" w:rsidRPr="00F50EE9" w:rsidRDefault="00F50EE9" w:rsidP="00DD7BE8">
      <w:pPr>
        <w:numPr>
          <w:ilvl w:val="0"/>
          <w:numId w:val="2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Навыки разработки экономически обоснованных решений</w:t>
      </w:r>
    </w:p>
    <w:p w14:paraId="0CE9A09D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Оценка "хорошо" (4):</w:t>
      </w:r>
    </w:p>
    <w:p w14:paraId="79C36021" w14:textId="77777777" w:rsidR="00F50EE9" w:rsidRPr="00F50EE9" w:rsidRDefault="00F50EE9" w:rsidP="00DD7BE8">
      <w:pPr>
        <w:numPr>
          <w:ilvl w:val="0"/>
          <w:numId w:val="22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Уверенное знание основных экономических понятий и показателей</w:t>
      </w:r>
    </w:p>
    <w:p w14:paraId="574BBB90" w14:textId="77777777" w:rsidR="00F50EE9" w:rsidRPr="00F50EE9" w:rsidRDefault="00F50EE9" w:rsidP="00DD7BE8">
      <w:pPr>
        <w:numPr>
          <w:ilvl w:val="0"/>
          <w:numId w:val="22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Способность выполнять типовые расчеты с незначительными ошибками</w:t>
      </w:r>
    </w:p>
    <w:p w14:paraId="0F675A9B" w14:textId="77777777" w:rsidR="00F50EE9" w:rsidRPr="00F50EE9" w:rsidRDefault="00F50EE9" w:rsidP="00DD7BE8">
      <w:pPr>
        <w:numPr>
          <w:ilvl w:val="0"/>
          <w:numId w:val="22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Умение анализировать экономическую информацию</w:t>
      </w:r>
    </w:p>
    <w:p w14:paraId="0B0BB73E" w14:textId="77777777" w:rsidR="00F50EE9" w:rsidRPr="00F50EE9" w:rsidRDefault="00F50EE9" w:rsidP="00DD7BE8">
      <w:pPr>
        <w:numPr>
          <w:ilvl w:val="0"/>
          <w:numId w:val="22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Понимание особенностей экономики строительной отрасли</w:t>
      </w:r>
    </w:p>
    <w:p w14:paraId="5B816B36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Оценка "удовлетворительно" (3):</w:t>
      </w:r>
    </w:p>
    <w:p w14:paraId="0EFADE79" w14:textId="77777777" w:rsidR="00F50EE9" w:rsidRPr="00F50EE9" w:rsidRDefault="00F50EE9" w:rsidP="00DD7BE8">
      <w:pPr>
        <w:numPr>
          <w:ilvl w:val="0"/>
          <w:numId w:val="2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Знание основных экономических понятий на базовом уровне</w:t>
      </w:r>
    </w:p>
    <w:p w14:paraId="493571FE" w14:textId="77777777" w:rsidR="00F50EE9" w:rsidRPr="00F50EE9" w:rsidRDefault="00F50EE9" w:rsidP="00DD7BE8">
      <w:pPr>
        <w:numPr>
          <w:ilvl w:val="0"/>
          <w:numId w:val="2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Способность выполнять простые расчеты под руководством</w:t>
      </w:r>
    </w:p>
    <w:p w14:paraId="2262F34B" w14:textId="77777777" w:rsidR="00F50EE9" w:rsidRPr="00F50EE9" w:rsidRDefault="00F50EE9" w:rsidP="00DD7BE8">
      <w:pPr>
        <w:numPr>
          <w:ilvl w:val="0"/>
          <w:numId w:val="2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Ограниченные навыки экономического анализа</w:t>
      </w:r>
    </w:p>
    <w:p w14:paraId="491C4BCD" w14:textId="77777777" w:rsidR="00F50EE9" w:rsidRPr="00F50EE9" w:rsidRDefault="00F50EE9" w:rsidP="00DD7BE8">
      <w:pPr>
        <w:numPr>
          <w:ilvl w:val="0"/>
          <w:numId w:val="2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Наличие существенных ошибок в расчетах и выводах</w:t>
      </w:r>
    </w:p>
    <w:p w14:paraId="5D94E338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Оценка "неудовлетворительно" (2):</w:t>
      </w:r>
    </w:p>
    <w:p w14:paraId="33DDBCD4" w14:textId="77777777" w:rsidR="00F50EE9" w:rsidRPr="00F50EE9" w:rsidRDefault="00F50EE9" w:rsidP="00DD7BE8">
      <w:pPr>
        <w:numPr>
          <w:ilvl w:val="0"/>
          <w:numId w:val="24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Незнание основных экономических понятий строительной отрасли</w:t>
      </w:r>
    </w:p>
    <w:p w14:paraId="5CA1D08E" w14:textId="77777777" w:rsidR="00F50EE9" w:rsidRPr="00F50EE9" w:rsidRDefault="00F50EE9" w:rsidP="00DD7BE8">
      <w:pPr>
        <w:numPr>
          <w:ilvl w:val="0"/>
          <w:numId w:val="24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Неумение выполнять элементарные экономические расчеты</w:t>
      </w:r>
    </w:p>
    <w:p w14:paraId="46CAB2A0" w14:textId="77777777" w:rsidR="00F50EE9" w:rsidRPr="00F50EE9" w:rsidRDefault="00F50EE9" w:rsidP="00DD7BE8">
      <w:pPr>
        <w:numPr>
          <w:ilvl w:val="0"/>
          <w:numId w:val="24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Неспособность анализировать экономическую информацию</w:t>
      </w:r>
    </w:p>
    <w:p w14:paraId="69337233" w14:textId="77777777" w:rsidR="00F50EE9" w:rsidRPr="00F50EE9" w:rsidRDefault="00F50EE9" w:rsidP="00DD7BE8">
      <w:pPr>
        <w:numPr>
          <w:ilvl w:val="0"/>
          <w:numId w:val="24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Систематические грубые ошибки в практических работах</w:t>
      </w:r>
    </w:p>
    <w:p w14:paraId="75B0F2B4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4. Темы для самостоятельной работы</w:t>
      </w:r>
    </w:p>
    <w:p w14:paraId="205BDDFA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Расчетные задания:</w:t>
      </w:r>
    </w:p>
    <w:p w14:paraId="7F5F7996" w14:textId="77777777" w:rsidR="00F50EE9" w:rsidRPr="00F50EE9" w:rsidRDefault="00F50EE9" w:rsidP="00DD7BE8">
      <w:pPr>
        <w:numPr>
          <w:ilvl w:val="0"/>
          <w:numId w:val="25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Расчет экономической эффективности инвестиций в строительство</w:t>
      </w:r>
    </w:p>
    <w:p w14:paraId="0CC8716C" w14:textId="77777777" w:rsidR="00F50EE9" w:rsidRPr="00F50EE9" w:rsidRDefault="00F50EE9" w:rsidP="00DD7BE8">
      <w:pPr>
        <w:numPr>
          <w:ilvl w:val="0"/>
          <w:numId w:val="25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Определение точки безубыточности строительного проекта</w:t>
      </w:r>
    </w:p>
    <w:p w14:paraId="00B3EE84" w14:textId="77777777" w:rsidR="00F50EE9" w:rsidRPr="00F50EE9" w:rsidRDefault="00F50EE9" w:rsidP="00DD7BE8">
      <w:pPr>
        <w:numPr>
          <w:ilvl w:val="0"/>
          <w:numId w:val="25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Расчет налоговой нагрузки строительной организации</w:t>
      </w:r>
    </w:p>
    <w:p w14:paraId="11D1ECDD" w14:textId="77777777" w:rsidR="00F50EE9" w:rsidRPr="00F50EE9" w:rsidRDefault="00F50EE9" w:rsidP="00DD7BE8">
      <w:pPr>
        <w:numPr>
          <w:ilvl w:val="0"/>
          <w:numId w:val="25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Анализ финансовой устойчивости предприятия</w:t>
      </w:r>
    </w:p>
    <w:p w14:paraId="3D788286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Аналитические работы:</w:t>
      </w:r>
    </w:p>
    <w:p w14:paraId="53342269" w14:textId="77777777" w:rsidR="00F50EE9" w:rsidRPr="00F50EE9" w:rsidRDefault="00F50EE9" w:rsidP="00DD7BE8">
      <w:pPr>
        <w:numPr>
          <w:ilvl w:val="0"/>
          <w:numId w:val="2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Анализ конкурентной среды в строительной отрасли региона</w:t>
      </w:r>
    </w:p>
    <w:p w14:paraId="1219027E" w14:textId="77777777" w:rsidR="00F50EE9" w:rsidRPr="00F50EE9" w:rsidRDefault="00F50EE9" w:rsidP="00DD7BE8">
      <w:pPr>
        <w:numPr>
          <w:ilvl w:val="0"/>
          <w:numId w:val="2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Исследование рынка строительных материалов</w:t>
      </w:r>
    </w:p>
    <w:p w14:paraId="64816846" w14:textId="77777777" w:rsidR="00F50EE9" w:rsidRPr="00F50EE9" w:rsidRDefault="00F50EE9" w:rsidP="00DD7BE8">
      <w:pPr>
        <w:numPr>
          <w:ilvl w:val="0"/>
          <w:numId w:val="2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Разработка бизнес-плана строительного проекта</w:t>
      </w:r>
    </w:p>
    <w:p w14:paraId="538A30BA" w14:textId="77777777" w:rsidR="00F50EE9" w:rsidRPr="00F50EE9" w:rsidRDefault="00F50EE9" w:rsidP="00DD7BE8">
      <w:pPr>
        <w:numPr>
          <w:ilvl w:val="0"/>
          <w:numId w:val="26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Анализ эффективности использования ресурсов строительной организации</w:t>
      </w:r>
    </w:p>
    <w:p w14:paraId="777C2D9A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Презентации и доклады:</w:t>
      </w:r>
    </w:p>
    <w:p w14:paraId="71EE6B92" w14:textId="77777777" w:rsidR="00F50EE9" w:rsidRPr="00F50EE9" w:rsidRDefault="00F50EE9" w:rsidP="00DD7BE8">
      <w:pPr>
        <w:numPr>
          <w:ilvl w:val="0"/>
          <w:numId w:val="27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"Современные тенденции развития строительного комплекса России"</w:t>
      </w:r>
    </w:p>
    <w:p w14:paraId="62A1BF57" w14:textId="77777777" w:rsidR="00F50EE9" w:rsidRPr="00F50EE9" w:rsidRDefault="00F50EE9" w:rsidP="00DD7BE8">
      <w:pPr>
        <w:numPr>
          <w:ilvl w:val="0"/>
          <w:numId w:val="27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"Цифровизация экономики строительной отрасли"</w:t>
      </w:r>
    </w:p>
    <w:p w14:paraId="72365DD2" w14:textId="77777777" w:rsidR="00F50EE9" w:rsidRPr="00F50EE9" w:rsidRDefault="00F50EE9" w:rsidP="00DD7BE8">
      <w:pPr>
        <w:numPr>
          <w:ilvl w:val="0"/>
          <w:numId w:val="27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"Особенности ценообразования в строительстве"</w:t>
      </w:r>
    </w:p>
    <w:p w14:paraId="2ABA2CBD" w14:textId="77777777" w:rsidR="00F50EE9" w:rsidRPr="00F50EE9" w:rsidRDefault="00F50EE9" w:rsidP="00DD7BE8">
      <w:pPr>
        <w:numPr>
          <w:ilvl w:val="0"/>
          <w:numId w:val="27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"Управление рисками в строительном бизнесе"</w:t>
      </w:r>
    </w:p>
    <w:p w14:paraId="4353146B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5. Пример итогового контрольного теста</w:t>
      </w:r>
    </w:p>
    <w:p w14:paraId="65432AD4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Часть А. Теоретические вопросы (50 баллов)</w:t>
      </w:r>
    </w:p>
    <w:p w14:paraId="5CCEFEAD" w14:textId="77777777" w:rsidR="00F50EE9" w:rsidRPr="00F50EE9" w:rsidRDefault="00F50EE9" w:rsidP="00DD7BE8">
      <w:pPr>
        <w:numPr>
          <w:ilvl w:val="0"/>
          <w:numId w:val="2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Охарактеризуйте особенности строительной продукции как товара (10 баллов)</w:t>
      </w:r>
    </w:p>
    <w:p w14:paraId="0C0D0FC3" w14:textId="77777777" w:rsidR="00F50EE9" w:rsidRPr="00F50EE9" w:rsidRDefault="00F50EE9" w:rsidP="00DD7BE8">
      <w:pPr>
        <w:numPr>
          <w:ilvl w:val="0"/>
          <w:numId w:val="2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Опишите систему показателей использования основных фондов (10 баллов)</w:t>
      </w:r>
    </w:p>
    <w:p w14:paraId="6C22684E" w14:textId="77777777" w:rsidR="00F50EE9" w:rsidRPr="00F50EE9" w:rsidRDefault="00F50EE9" w:rsidP="00DD7BE8">
      <w:pPr>
        <w:numPr>
          <w:ilvl w:val="0"/>
          <w:numId w:val="2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Объясните методы калькулирования себестоимости в строительстве (10 баллов)</w:t>
      </w:r>
    </w:p>
    <w:p w14:paraId="7F086893" w14:textId="77777777" w:rsidR="00F50EE9" w:rsidRPr="00F50EE9" w:rsidRDefault="00F50EE9" w:rsidP="00DD7BE8">
      <w:pPr>
        <w:numPr>
          <w:ilvl w:val="0"/>
          <w:numId w:val="2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Проанализируйте факторы внешней среды строительной организации (10 баллов)</w:t>
      </w:r>
    </w:p>
    <w:p w14:paraId="00A0D381" w14:textId="77777777" w:rsidR="00F50EE9" w:rsidRPr="00F50EE9" w:rsidRDefault="00F50EE9" w:rsidP="00DD7BE8">
      <w:pPr>
        <w:numPr>
          <w:ilvl w:val="0"/>
          <w:numId w:val="28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Опишите порядок распределения прибыли в строительной организации (10 баллов)</w:t>
      </w:r>
    </w:p>
    <w:p w14:paraId="34DEB855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Часть Б. Практическое задание (50 баллов)</w:t>
      </w:r>
    </w:p>
    <w:p w14:paraId="5F525EC2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i/>
          <w:iCs/>
          <w:sz w:val="24"/>
          <w:szCs w:val="24"/>
        </w:rPr>
        <w:t>На основе исходных данных:</w:t>
      </w:r>
    </w:p>
    <w:p w14:paraId="760A218F" w14:textId="77777777" w:rsidR="00F50EE9" w:rsidRPr="00F50EE9" w:rsidRDefault="00F50EE9" w:rsidP="00DD7BE8">
      <w:pPr>
        <w:numPr>
          <w:ilvl w:val="0"/>
          <w:numId w:val="29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Рассчитать основные экономические показатели деятельности строительной организации (25 баллов)</w:t>
      </w:r>
    </w:p>
    <w:p w14:paraId="7DB674D0" w14:textId="77777777" w:rsidR="00F50EE9" w:rsidRPr="00F50EE9" w:rsidRDefault="00F50EE9" w:rsidP="00DD7BE8">
      <w:pPr>
        <w:numPr>
          <w:ilvl w:val="0"/>
          <w:numId w:val="29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Проанализировать эффективность использования ресурсов (15 баллов)</w:t>
      </w:r>
    </w:p>
    <w:p w14:paraId="5BAC5828" w14:textId="77777777" w:rsidR="00F50EE9" w:rsidRPr="00F50EE9" w:rsidRDefault="00F50EE9" w:rsidP="00DD7BE8">
      <w:pPr>
        <w:numPr>
          <w:ilvl w:val="0"/>
          <w:numId w:val="29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Сформулировать рекомендации по повышению экономической эффективности (10 баллов)</w:t>
      </w:r>
    </w:p>
    <w:p w14:paraId="7DBED576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Шкала оценок:</w:t>
      </w:r>
    </w:p>
    <w:p w14:paraId="1D101564" w14:textId="77777777" w:rsidR="00F50EE9" w:rsidRPr="00F50EE9" w:rsidRDefault="00F50EE9" w:rsidP="00DD7BE8">
      <w:pPr>
        <w:numPr>
          <w:ilvl w:val="0"/>
          <w:numId w:val="3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90-100 баллов - "отлично"</w:t>
      </w:r>
    </w:p>
    <w:p w14:paraId="0D116B2F" w14:textId="77777777" w:rsidR="00F50EE9" w:rsidRPr="00F50EE9" w:rsidRDefault="00F50EE9" w:rsidP="00DD7BE8">
      <w:pPr>
        <w:numPr>
          <w:ilvl w:val="0"/>
          <w:numId w:val="3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75-89 баллов - "хорошо"</w:t>
      </w:r>
    </w:p>
    <w:p w14:paraId="704992FC" w14:textId="77777777" w:rsidR="00F50EE9" w:rsidRPr="00F50EE9" w:rsidRDefault="00F50EE9" w:rsidP="00DD7BE8">
      <w:pPr>
        <w:numPr>
          <w:ilvl w:val="0"/>
          <w:numId w:val="3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60-74 баллов - "удовлетворительно"</w:t>
      </w:r>
    </w:p>
    <w:p w14:paraId="5198AE21" w14:textId="77777777" w:rsidR="00F50EE9" w:rsidRPr="00F50EE9" w:rsidRDefault="00F50EE9" w:rsidP="00DD7BE8">
      <w:pPr>
        <w:numPr>
          <w:ilvl w:val="0"/>
          <w:numId w:val="30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Менее 60 баллов - "неудовлетворительно"</w:t>
      </w:r>
    </w:p>
    <w:p w14:paraId="695D0712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6. Рекомендуемые источники для контроля</w:t>
      </w:r>
    </w:p>
    <w:p w14:paraId="30E52AA3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Нормативные документы:</w:t>
      </w:r>
    </w:p>
    <w:p w14:paraId="62A174AC" w14:textId="77777777" w:rsidR="00F50EE9" w:rsidRPr="00F50EE9" w:rsidRDefault="00F50EE9" w:rsidP="00DD7BE8">
      <w:pPr>
        <w:numPr>
          <w:ilvl w:val="0"/>
          <w:numId w:val="3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Налоговый кодекс РФ</w:t>
      </w:r>
    </w:p>
    <w:p w14:paraId="6705D2EF" w14:textId="77777777" w:rsidR="00F50EE9" w:rsidRPr="00F50EE9" w:rsidRDefault="00F50EE9" w:rsidP="00DD7BE8">
      <w:pPr>
        <w:numPr>
          <w:ilvl w:val="0"/>
          <w:numId w:val="3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Градостроительный кодекс РФ</w:t>
      </w:r>
    </w:p>
    <w:p w14:paraId="6579FC9B" w14:textId="77777777" w:rsidR="00F50EE9" w:rsidRPr="00F50EE9" w:rsidRDefault="00F50EE9" w:rsidP="00DD7BE8">
      <w:pPr>
        <w:numPr>
          <w:ilvl w:val="0"/>
          <w:numId w:val="31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Федеральные законы в области строительства и инвестиционной деятельности</w:t>
      </w:r>
    </w:p>
    <w:p w14:paraId="13DCA1B9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Методические материалы:</w:t>
      </w:r>
    </w:p>
    <w:p w14:paraId="123500C4" w14:textId="77777777" w:rsidR="00F50EE9" w:rsidRPr="00F50EE9" w:rsidRDefault="00F50EE9" w:rsidP="00DD7BE8">
      <w:pPr>
        <w:numPr>
          <w:ilvl w:val="0"/>
          <w:numId w:val="32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Методики расчета экономических показателей в строительстве</w:t>
      </w:r>
    </w:p>
    <w:p w14:paraId="166B086B" w14:textId="77777777" w:rsidR="00F50EE9" w:rsidRPr="00F50EE9" w:rsidRDefault="00F50EE9" w:rsidP="00DD7BE8">
      <w:pPr>
        <w:numPr>
          <w:ilvl w:val="0"/>
          <w:numId w:val="32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Отраслевые нормативы и стандарты</w:t>
      </w:r>
    </w:p>
    <w:p w14:paraId="232EA09A" w14:textId="77777777" w:rsidR="00F50EE9" w:rsidRPr="00F50EE9" w:rsidRDefault="00F50EE9" w:rsidP="00DD7BE8">
      <w:pPr>
        <w:numPr>
          <w:ilvl w:val="0"/>
          <w:numId w:val="32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Статистические данные по строительной отрасли</w:t>
      </w:r>
    </w:p>
    <w:p w14:paraId="4ED40278" w14:textId="77777777" w:rsidR="00F50EE9" w:rsidRPr="00F50EE9" w:rsidRDefault="00F50EE9" w:rsidP="00F50EE9">
      <w:p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Программное обеспечение:</w:t>
      </w:r>
    </w:p>
    <w:p w14:paraId="366F9D38" w14:textId="77777777" w:rsidR="00F50EE9" w:rsidRPr="00F50EE9" w:rsidRDefault="00F50EE9" w:rsidP="00DD7BE8">
      <w:pPr>
        <w:numPr>
          <w:ilvl w:val="0"/>
          <w:numId w:val="3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Программы для сметных расчетов</w:t>
      </w:r>
    </w:p>
    <w:p w14:paraId="72EF4F33" w14:textId="77777777" w:rsidR="00F50EE9" w:rsidRPr="00F50EE9" w:rsidRDefault="00F50EE9" w:rsidP="00DD7BE8">
      <w:pPr>
        <w:numPr>
          <w:ilvl w:val="0"/>
          <w:numId w:val="3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Электронные таблицы для экономических расчетов</w:t>
      </w:r>
    </w:p>
    <w:p w14:paraId="61BE39E8" w14:textId="77777777" w:rsidR="00F50EE9" w:rsidRPr="00F50EE9" w:rsidRDefault="00F50EE9" w:rsidP="00DD7BE8">
      <w:pPr>
        <w:numPr>
          <w:ilvl w:val="0"/>
          <w:numId w:val="33"/>
        </w:numPr>
        <w:tabs>
          <w:tab w:val="left" w:pos="1134"/>
          <w:tab w:val="left" w:pos="1418"/>
        </w:tabs>
        <w:spacing w:line="360" w:lineRule="auto"/>
        <w:ind w:left="284" w:right="1385" w:firstLine="425"/>
        <w:rPr>
          <w:bCs/>
          <w:sz w:val="24"/>
          <w:szCs w:val="24"/>
        </w:rPr>
      </w:pPr>
      <w:r w:rsidRPr="00F50EE9">
        <w:rPr>
          <w:bCs/>
          <w:sz w:val="24"/>
          <w:szCs w:val="24"/>
        </w:rPr>
        <w:t>Системы финансового анализа</w:t>
      </w:r>
    </w:p>
    <w:p w14:paraId="72FA5F34" w14:textId="77777777" w:rsidR="00C85F79" w:rsidRPr="00D16E66" w:rsidRDefault="00C85F79" w:rsidP="00C85F79">
      <w:pPr>
        <w:tabs>
          <w:tab w:val="left" w:pos="1128"/>
          <w:tab w:val="left" w:pos="1415"/>
        </w:tabs>
        <w:spacing w:line="242" w:lineRule="auto"/>
        <w:ind w:left="993" w:right="1385"/>
        <w:rPr>
          <w:b/>
          <w:sz w:val="24"/>
          <w:szCs w:val="24"/>
        </w:rPr>
      </w:pPr>
    </w:p>
    <w:p w14:paraId="2FBB6D9C" w14:textId="77777777" w:rsidR="00C02AD3" w:rsidRPr="00D16E66" w:rsidRDefault="0095580B" w:rsidP="00DD7BE8">
      <w:pPr>
        <w:pStyle w:val="1"/>
        <w:numPr>
          <w:ilvl w:val="0"/>
          <w:numId w:val="4"/>
        </w:numPr>
        <w:tabs>
          <w:tab w:val="left" w:pos="3869"/>
        </w:tabs>
        <w:spacing w:before="67"/>
        <w:ind w:left="3869" w:hanging="282"/>
        <w:rPr>
          <w:sz w:val="24"/>
          <w:szCs w:val="24"/>
        </w:rPr>
      </w:pPr>
      <w:r w:rsidRPr="00D16E66">
        <w:rPr>
          <w:sz w:val="24"/>
          <w:szCs w:val="24"/>
        </w:rPr>
        <w:t>ПАКЕТ</w:t>
      </w:r>
      <w:r w:rsidRPr="00D16E66">
        <w:rPr>
          <w:spacing w:val="-7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ЭКЗАМЕНАТОРА</w:t>
      </w:r>
    </w:p>
    <w:p w14:paraId="4468BB4F" w14:textId="77777777" w:rsidR="00C02AD3" w:rsidRPr="00D16E66" w:rsidRDefault="00C02AD3">
      <w:pPr>
        <w:pStyle w:val="a3"/>
        <w:spacing w:before="195"/>
        <w:ind w:left="0"/>
        <w:rPr>
          <w:b/>
        </w:rPr>
      </w:pPr>
    </w:p>
    <w:p w14:paraId="451B6FDE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4.1 Общее описание зачетного задания для проведения промежуточной аттестации по учебной дисциплине ОП.07 Экономика отрасли по специальности 08.02.15 Информационное моделирование в строительстве</w:t>
      </w:r>
    </w:p>
    <w:p w14:paraId="489F6D37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Задание: Студенты должны индивидуально выполнить комплексный экономический проект, направленный на анализ экономической эффективности строительного предприятия или инвестиционного проекта в строительстве. Проект включает анализ экономических показателей, расчет эффективности использования ресурсов, оценку финансовых результатов и разработку рекомендаций по повышению экономической эффективности.</w:t>
      </w:r>
    </w:p>
    <w:p w14:paraId="272DC175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Цель: Оценить способность студентов применять экономические знания для анализа деятельности строительных организаций, рассчитывать экономические показатели, оценивать эффективность инвестиционных проектов и разрабатывать экономически обоснованные управленческие решения в профессиональной деятельности.</w:t>
      </w:r>
    </w:p>
    <w:p w14:paraId="21635D41" w14:textId="425F8929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7BFD3F7B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Структура защиты экономического проекта</w:t>
      </w:r>
    </w:p>
    <w:p w14:paraId="3D794CB7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1. Анализ экономического состояния строительной организации</w:t>
      </w:r>
    </w:p>
    <w:p w14:paraId="7180EC35" w14:textId="77777777" w:rsidR="00F50EE9" w:rsidRPr="00F50EE9" w:rsidRDefault="00F50EE9" w:rsidP="00DD7BE8">
      <w:pPr>
        <w:numPr>
          <w:ilvl w:val="0"/>
          <w:numId w:val="3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Анализ основных экономических показателей деятельности</w:t>
      </w:r>
    </w:p>
    <w:p w14:paraId="79F2A463" w14:textId="77777777" w:rsidR="00F50EE9" w:rsidRPr="00F50EE9" w:rsidRDefault="00F50EE9" w:rsidP="00DD7BE8">
      <w:pPr>
        <w:numPr>
          <w:ilvl w:val="0"/>
          <w:numId w:val="3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Оценка эффективности использования ресурсов (основных фондов, оборотных средств, трудовых ресурсов)</w:t>
      </w:r>
    </w:p>
    <w:p w14:paraId="6C9962F9" w14:textId="77777777" w:rsidR="00F50EE9" w:rsidRPr="00F50EE9" w:rsidRDefault="00F50EE9" w:rsidP="00DD7BE8">
      <w:pPr>
        <w:numPr>
          <w:ilvl w:val="0"/>
          <w:numId w:val="3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Анализ себестоимости строительно-монтажных работ</w:t>
      </w:r>
    </w:p>
    <w:p w14:paraId="5376D1C8" w14:textId="77777777" w:rsidR="00F50EE9" w:rsidRPr="00F50EE9" w:rsidRDefault="00F50EE9" w:rsidP="00DD7BE8">
      <w:pPr>
        <w:numPr>
          <w:ilvl w:val="0"/>
          <w:numId w:val="3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Оценка финансовых результатов и рентабельности</w:t>
      </w:r>
    </w:p>
    <w:p w14:paraId="105AD215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2. Расчет экономической эффективности инвестиционного проекта</w:t>
      </w:r>
    </w:p>
    <w:p w14:paraId="073A1CBD" w14:textId="77777777" w:rsidR="00F50EE9" w:rsidRPr="00F50EE9" w:rsidRDefault="00F50EE9" w:rsidP="00DD7BE8">
      <w:pPr>
        <w:numPr>
          <w:ilvl w:val="0"/>
          <w:numId w:val="3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Расчет инвестиционных затрат</w:t>
      </w:r>
    </w:p>
    <w:p w14:paraId="5B6D3F79" w14:textId="77777777" w:rsidR="00F50EE9" w:rsidRPr="00F50EE9" w:rsidRDefault="00F50EE9" w:rsidP="00DD7BE8">
      <w:pPr>
        <w:numPr>
          <w:ilvl w:val="0"/>
          <w:numId w:val="3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Оценка будущих денежных потоков</w:t>
      </w:r>
    </w:p>
    <w:p w14:paraId="0928E35F" w14:textId="77777777" w:rsidR="00F50EE9" w:rsidRPr="00F50EE9" w:rsidRDefault="00F50EE9" w:rsidP="00DD7BE8">
      <w:pPr>
        <w:numPr>
          <w:ilvl w:val="0"/>
          <w:numId w:val="3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Расчет показателей экономической эффективности (NPV, IRR, срок окупаемости)</w:t>
      </w:r>
    </w:p>
    <w:p w14:paraId="00A761E6" w14:textId="77777777" w:rsidR="00F50EE9" w:rsidRPr="00F50EE9" w:rsidRDefault="00F50EE9" w:rsidP="00DD7BE8">
      <w:pPr>
        <w:numPr>
          <w:ilvl w:val="0"/>
          <w:numId w:val="3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Анализ чувствительности проекта к изменениям ключевых параметров</w:t>
      </w:r>
    </w:p>
    <w:p w14:paraId="30635261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3. Разработка мероприятий по повышению экономической эффективности</w:t>
      </w:r>
    </w:p>
    <w:p w14:paraId="6D5C11F4" w14:textId="77777777" w:rsidR="00F50EE9" w:rsidRPr="00F50EE9" w:rsidRDefault="00F50EE9" w:rsidP="00DD7BE8">
      <w:pPr>
        <w:numPr>
          <w:ilvl w:val="0"/>
          <w:numId w:val="36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Оптимизация структуры затрат</w:t>
      </w:r>
    </w:p>
    <w:p w14:paraId="0029A442" w14:textId="77777777" w:rsidR="00F50EE9" w:rsidRPr="00F50EE9" w:rsidRDefault="00F50EE9" w:rsidP="00DD7BE8">
      <w:pPr>
        <w:numPr>
          <w:ilvl w:val="0"/>
          <w:numId w:val="36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Повышение эффективности использования ресурсов</w:t>
      </w:r>
    </w:p>
    <w:p w14:paraId="588F3557" w14:textId="77777777" w:rsidR="00F50EE9" w:rsidRPr="00F50EE9" w:rsidRDefault="00F50EE9" w:rsidP="00DD7BE8">
      <w:pPr>
        <w:numPr>
          <w:ilvl w:val="0"/>
          <w:numId w:val="36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Совершенствование системы управления</w:t>
      </w:r>
    </w:p>
    <w:p w14:paraId="08FE41BF" w14:textId="77777777" w:rsidR="00F50EE9" w:rsidRPr="00F50EE9" w:rsidRDefault="00F50EE9" w:rsidP="00DD7BE8">
      <w:pPr>
        <w:numPr>
          <w:ilvl w:val="0"/>
          <w:numId w:val="36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Разработка экономического обоснования предлагаемых мероприятий</w:t>
      </w:r>
    </w:p>
    <w:p w14:paraId="1D2CF6E8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4. Оформление экономического заключения</w:t>
      </w:r>
    </w:p>
    <w:p w14:paraId="6108F6CC" w14:textId="77777777" w:rsidR="00F50EE9" w:rsidRPr="00F50EE9" w:rsidRDefault="00F50EE9" w:rsidP="00DD7BE8">
      <w:pPr>
        <w:numPr>
          <w:ilvl w:val="0"/>
          <w:numId w:val="37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Формирование выводов и рекомендаций</w:t>
      </w:r>
    </w:p>
    <w:p w14:paraId="2FF0EC1E" w14:textId="77777777" w:rsidR="00F50EE9" w:rsidRPr="00F50EE9" w:rsidRDefault="00F50EE9" w:rsidP="00DD7BE8">
      <w:pPr>
        <w:numPr>
          <w:ilvl w:val="0"/>
          <w:numId w:val="37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Оформление расчетно-аналитических материалов</w:t>
      </w:r>
    </w:p>
    <w:p w14:paraId="489F05FA" w14:textId="77777777" w:rsidR="00F50EE9" w:rsidRPr="00F50EE9" w:rsidRDefault="00F50EE9" w:rsidP="00DD7BE8">
      <w:pPr>
        <w:numPr>
          <w:ilvl w:val="0"/>
          <w:numId w:val="37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Подготовка презентации результатов</w:t>
      </w:r>
    </w:p>
    <w:p w14:paraId="17B521D0" w14:textId="661DAF80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1ADEE1CF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Примеры тематик проектных заданий</w:t>
      </w:r>
    </w:p>
    <w:p w14:paraId="73899358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Тема 1. Анализ экономической эффективности строительной организации</w:t>
      </w:r>
    </w:p>
    <w:p w14:paraId="7FE68C4E" w14:textId="77777777" w:rsidR="00F50EE9" w:rsidRPr="00F50EE9" w:rsidRDefault="00F50EE9" w:rsidP="00DD7BE8">
      <w:pPr>
        <w:numPr>
          <w:ilvl w:val="0"/>
          <w:numId w:val="38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Анализ финансово-хозяйственной деятельности строительной компании</w:t>
      </w:r>
    </w:p>
    <w:p w14:paraId="4AA1778F" w14:textId="77777777" w:rsidR="00F50EE9" w:rsidRPr="00F50EE9" w:rsidRDefault="00F50EE9" w:rsidP="00DD7BE8">
      <w:pPr>
        <w:numPr>
          <w:ilvl w:val="0"/>
          <w:numId w:val="38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Расчет и оценка ключевых экономических показателей</w:t>
      </w:r>
    </w:p>
    <w:p w14:paraId="2F748018" w14:textId="77777777" w:rsidR="00F50EE9" w:rsidRPr="00F50EE9" w:rsidRDefault="00F50EE9" w:rsidP="00DD7BE8">
      <w:pPr>
        <w:numPr>
          <w:ilvl w:val="0"/>
          <w:numId w:val="38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Разработка мероприятий по улучшению экономических результатов</w:t>
      </w:r>
    </w:p>
    <w:p w14:paraId="2362D5B6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Тема 2. Оценка инвестиционного проекта в строительстве</w:t>
      </w:r>
    </w:p>
    <w:p w14:paraId="21AD7B6A" w14:textId="77777777" w:rsidR="00F50EE9" w:rsidRPr="00F50EE9" w:rsidRDefault="00F50EE9" w:rsidP="00DD7BE8">
      <w:pPr>
        <w:numPr>
          <w:ilvl w:val="0"/>
          <w:numId w:val="39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Технико-экономическое обоснование строительного проекта</w:t>
      </w:r>
    </w:p>
    <w:p w14:paraId="17645240" w14:textId="77777777" w:rsidR="00F50EE9" w:rsidRPr="00F50EE9" w:rsidRDefault="00F50EE9" w:rsidP="00DD7BE8">
      <w:pPr>
        <w:numPr>
          <w:ilvl w:val="0"/>
          <w:numId w:val="39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Расчет эффективности инвестиций в строительство жилого комплекса</w:t>
      </w:r>
    </w:p>
    <w:p w14:paraId="7EB41253" w14:textId="77777777" w:rsidR="00F50EE9" w:rsidRPr="00F50EE9" w:rsidRDefault="00F50EE9" w:rsidP="00DD7BE8">
      <w:pPr>
        <w:numPr>
          <w:ilvl w:val="0"/>
          <w:numId w:val="39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Анализ рисков инвестиционного проекта</w:t>
      </w:r>
    </w:p>
    <w:p w14:paraId="5D2FF961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Тема 3. Оптимизация затрат строительного производства</w:t>
      </w:r>
    </w:p>
    <w:p w14:paraId="147EE891" w14:textId="77777777" w:rsidR="00F50EE9" w:rsidRPr="00F50EE9" w:rsidRDefault="00F50EE9" w:rsidP="00DD7BE8">
      <w:pPr>
        <w:numPr>
          <w:ilvl w:val="0"/>
          <w:numId w:val="40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Анализ структуры и динамики затрат строительной организации</w:t>
      </w:r>
    </w:p>
    <w:p w14:paraId="63ACAC7C" w14:textId="77777777" w:rsidR="00F50EE9" w:rsidRPr="00F50EE9" w:rsidRDefault="00F50EE9" w:rsidP="00DD7BE8">
      <w:pPr>
        <w:numPr>
          <w:ilvl w:val="0"/>
          <w:numId w:val="40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Разработка мер по снижению себестоимости СМР</w:t>
      </w:r>
    </w:p>
    <w:p w14:paraId="7261F885" w14:textId="77777777" w:rsidR="00F50EE9" w:rsidRPr="00F50EE9" w:rsidRDefault="00F50EE9" w:rsidP="00DD7BE8">
      <w:pPr>
        <w:numPr>
          <w:ilvl w:val="0"/>
          <w:numId w:val="40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Расчет экономического эффекта от предлагаемых мероприятий</w:t>
      </w:r>
    </w:p>
    <w:p w14:paraId="3388009A" w14:textId="1BE2B7E4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038BD836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Ключевые вопросы для экзаменатора</w:t>
      </w:r>
    </w:p>
    <w:p w14:paraId="26F22EF0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1. Методология экономического анализа</w:t>
      </w:r>
    </w:p>
    <w:p w14:paraId="33FF842E" w14:textId="77777777" w:rsidR="00F50EE9" w:rsidRPr="00F50EE9" w:rsidRDefault="00F50EE9" w:rsidP="00DD7BE8">
      <w:pPr>
        <w:numPr>
          <w:ilvl w:val="0"/>
          <w:numId w:val="41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Какие методы экономического анализа были использованы в проекте?</w:t>
      </w:r>
    </w:p>
    <w:p w14:paraId="6C7EAE20" w14:textId="77777777" w:rsidR="00F50EE9" w:rsidRPr="00F50EE9" w:rsidRDefault="00F50EE9" w:rsidP="00DD7BE8">
      <w:pPr>
        <w:numPr>
          <w:ilvl w:val="0"/>
          <w:numId w:val="41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 проводился сбор и обработка исходных данных?</w:t>
      </w:r>
    </w:p>
    <w:p w14:paraId="52EB0486" w14:textId="77777777" w:rsidR="00F50EE9" w:rsidRPr="00F50EE9" w:rsidRDefault="00F50EE9" w:rsidP="00DD7BE8">
      <w:pPr>
        <w:numPr>
          <w:ilvl w:val="0"/>
          <w:numId w:val="41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Какие нормативные документы использовались при расчетах?</w:t>
      </w:r>
    </w:p>
    <w:p w14:paraId="1D196F1C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2. Расчет экономических показателей</w:t>
      </w:r>
    </w:p>
    <w:p w14:paraId="73C84442" w14:textId="77777777" w:rsidR="00F50EE9" w:rsidRPr="00F50EE9" w:rsidRDefault="00F50EE9" w:rsidP="00DD7BE8">
      <w:pPr>
        <w:numPr>
          <w:ilvl w:val="0"/>
          <w:numId w:val="42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 рассчитывались показатели эффективности использования основных фондов?</w:t>
      </w:r>
    </w:p>
    <w:p w14:paraId="64EF95EE" w14:textId="77777777" w:rsidR="00F50EE9" w:rsidRPr="00F50EE9" w:rsidRDefault="00F50EE9" w:rsidP="00DD7BE8">
      <w:pPr>
        <w:numPr>
          <w:ilvl w:val="0"/>
          <w:numId w:val="42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По какой методике определялась потребность в оборотных средствах?</w:t>
      </w:r>
    </w:p>
    <w:p w14:paraId="5657B256" w14:textId="77777777" w:rsidR="00F50EE9" w:rsidRPr="00F50EE9" w:rsidRDefault="00F50EE9" w:rsidP="00DD7BE8">
      <w:pPr>
        <w:numPr>
          <w:ilvl w:val="0"/>
          <w:numId w:val="42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 оценивалась эффективность использования трудовых ресурсов?</w:t>
      </w:r>
    </w:p>
    <w:p w14:paraId="7D617623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3. Анализ финансовых результатов</w:t>
      </w:r>
    </w:p>
    <w:p w14:paraId="1EFE284F" w14:textId="77777777" w:rsidR="00F50EE9" w:rsidRPr="00F50EE9" w:rsidRDefault="00F50EE9" w:rsidP="00DD7BE8">
      <w:pPr>
        <w:numPr>
          <w:ilvl w:val="0"/>
          <w:numId w:val="43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Какие факторы влияют на формирование прибыли строительной организации?</w:t>
      </w:r>
    </w:p>
    <w:p w14:paraId="175D2177" w14:textId="77777777" w:rsidR="00F50EE9" w:rsidRPr="00F50EE9" w:rsidRDefault="00F50EE9" w:rsidP="00DD7BE8">
      <w:pPr>
        <w:numPr>
          <w:ilvl w:val="0"/>
          <w:numId w:val="43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 рассчитываются показатели рентабельности в строительстве?</w:t>
      </w:r>
    </w:p>
    <w:p w14:paraId="6AD97FA2" w14:textId="77777777" w:rsidR="00F50EE9" w:rsidRPr="00F50EE9" w:rsidRDefault="00F50EE9" w:rsidP="00DD7BE8">
      <w:pPr>
        <w:numPr>
          <w:ilvl w:val="0"/>
          <w:numId w:val="43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Какие резервы повышения прибыльности выявили в ходе анализа?</w:t>
      </w:r>
    </w:p>
    <w:p w14:paraId="35026CE7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4. Оценка инвестиционной привлекательности</w:t>
      </w:r>
    </w:p>
    <w:p w14:paraId="3918A7EB" w14:textId="77777777" w:rsidR="00F50EE9" w:rsidRPr="00F50EE9" w:rsidRDefault="00F50EE9" w:rsidP="00DD7BE8">
      <w:pPr>
        <w:numPr>
          <w:ilvl w:val="0"/>
          <w:numId w:val="4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Какие показатели используются для оценки эффективности инвестиций?</w:t>
      </w:r>
    </w:p>
    <w:p w14:paraId="01EEBF96" w14:textId="77777777" w:rsidR="00F50EE9" w:rsidRPr="00F50EE9" w:rsidRDefault="00F50EE9" w:rsidP="00DD7BE8">
      <w:pPr>
        <w:numPr>
          <w:ilvl w:val="0"/>
          <w:numId w:val="4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 учитывается фактор времени в строительных проектах?</w:t>
      </w:r>
    </w:p>
    <w:p w14:paraId="3F388F78" w14:textId="77777777" w:rsidR="00F50EE9" w:rsidRPr="00F50EE9" w:rsidRDefault="00F50EE9" w:rsidP="00DD7BE8">
      <w:pPr>
        <w:numPr>
          <w:ilvl w:val="0"/>
          <w:numId w:val="4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Какие риски могут повлиять на эффективность инвестиционного проекта?</w:t>
      </w:r>
    </w:p>
    <w:p w14:paraId="77E4CE5A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5. Экономическое обоснование рекомендаций</w:t>
      </w:r>
    </w:p>
    <w:p w14:paraId="1FCD48C9" w14:textId="77777777" w:rsidR="00F50EE9" w:rsidRPr="00F50EE9" w:rsidRDefault="00F50EE9" w:rsidP="00DD7BE8">
      <w:pPr>
        <w:numPr>
          <w:ilvl w:val="0"/>
          <w:numId w:val="4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 оценивается экономический эффект от предлагаемых мероприятий?</w:t>
      </w:r>
    </w:p>
    <w:p w14:paraId="216E04B0" w14:textId="77777777" w:rsidR="00F50EE9" w:rsidRPr="00F50EE9" w:rsidRDefault="00F50EE9" w:rsidP="00DD7BE8">
      <w:pPr>
        <w:numPr>
          <w:ilvl w:val="0"/>
          <w:numId w:val="4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Какие критерии используются для выбора оптимального варианта?</w:t>
      </w:r>
    </w:p>
    <w:p w14:paraId="14B69A39" w14:textId="77777777" w:rsidR="00F50EE9" w:rsidRPr="00F50EE9" w:rsidRDefault="00F50EE9" w:rsidP="00DD7BE8">
      <w:pPr>
        <w:numPr>
          <w:ilvl w:val="0"/>
          <w:numId w:val="4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Как учитываются отраслевые особенности строительства в расчетах?</w:t>
      </w:r>
    </w:p>
    <w:p w14:paraId="3C473EB8" w14:textId="63B55901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143DF3A9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Критерии оценки</w:t>
      </w:r>
    </w:p>
    <w:p w14:paraId="27B95391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1. Полнота и глубина экономического анализа (30 баллов)</w:t>
      </w:r>
    </w:p>
    <w:p w14:paraId="0BC7ABDC" w14:textId="77777777" w:rsidR="00F50EE9" w:rsidRPr="00F50EE9" w:rsidRDefault="00F50EE9" w:rsidP="00DD7BE8">
      <w:pPr>
        <w:numPr>
          <w:ilvl w:val="0"/>
          <w:numId w:val="46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Комплексность анализа экономического состояния организации</w:t>
      </w:r>
    </w:p>
    <w:p w14:paraId="0618C3A8" w14:textId="77777777" w:rsidR="00F50EE9" w:rsidRPr="00F50EE9" w:rsidRDefault="00F50EE9" w:rsidP="00DD7BE8">
      <w:pPr>
        <w:numPr>
          <w:ilvl w:val="0"/>
          <w:numId w:val="46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Глубина исследования факторов влияния на экономические показатели</w:t>
      </w:r>
    </w:p>
    <w:p w14:paraId="7F16C85D" w14:textId="77777777" w:rsidR="00F50EE9" w:rsidRPr="00F50EE9" w:rsidRDefault="00F50EE9" w:rsidP="00DD7BE8">
      <w:pPr>
        <w:numPr>
          <w:ilvl w:val="0"/>
          <w:numId w:val="46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Обоснованность выводов по результатам анализа</w:t>
      </w:r>
    </w:p>
    <w:p w14:paraId="28118ACD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2. Корректность расчетов экономических показателей (30 баллов)</w:t>
      </w:r>
    </w:p>
    <w:p w14:paraId="4406AD6B" w14:textId="77777777" w:rsidR="00F50EE9" w:rsidRPr="00F50EE9" w:rsidRDefault="00F50EE9" w:rsidP="00DD7BE8">
      <w:pPr>
        <w:numPr>
          <w:ilvl w:val="0"/>
          <w:numId w:val="47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Правильность применения методик расчета</w:t>
      </w:r>
    </w:p>
    <w:p w14:paraId="4F37BEA2" w14:textId="77777777" w:rsidR="00F50EE9" w:rsidRPr="00F50EE9" w:rsidRDefault="00F50EE9" w:rsidP="00DD7BE8">
      <w:pPr>
        <w:numPr>
          <w:ilvl w:val="0"/>
          <w:numId w:val="47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Точность вычислений и обоснованность исходных данных</w:t>
      </w:r>
    </w:p>
    <w:p w14:paraId="289921BF" w14:textId="77777777" w:rsidR="00F50EE9" w:rsidRPr="00F50EE9" w:rsidRDefault="00F50EE9" w:rsidP="00DD7BE8">
      <w:pPr>
        <w:numPr>
          <w:ilvl w:val="0"/>
          <w:numId w:val="47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Соответствие расчетов нормативным требованиям</w:t>
      </w:r>
    </w:p>
    <w:p w14:paraId="15B06E83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3. Практическая значимость и реалистичность рекомендаций (20 баллов)</w:t>
      </w:r>
    </w:p>
    <w:p w14:paraId="2C8C4E10" w14:textId="77777777" w:rsidR="00F50EE9" w:rsidRPr="00F50EE9" w:rsidRDefault="00F50EE9" w:rsidP="00DD7BE8">
      <w:pPr>
        <w:numPr>
          <w:ilvl w:val="0"/>
          <w:numId w:val="48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Реализуемость предлагаемых мероприятий</w:t>
      </w:r>
    </w:p>
    <w:p w14:paraId="1D9B97AD" w14:textId="77777777" w:rsidR="00F50EE9" w:rsidRPr="00F50EE9" w:rsidRDefault="00F50EE9" w:rsidP="00DD7BE8">
      <w:pPr>
        <w:numPr>
          <w:ilvl w:val="0"/>
          <w:numId w:val="48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Экономическая обоснованность рекомендаций</w:t>
      </w:r>
    </w:p>
    <w:p w14:paraId="751695D8" w14:textId="77777777" w:rsidR="00F50EE9" w:rsidRPr="00F50EE9" w:rsidRDefault="00F50EE9" w:rsidP="00DD7BE8">
      <w:pPr>
        <w:numPr>
          <w:ilvl w:val="0"/>
          <w:numId w:val="48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Практическая ценность для строительной организации</w:t>
      </w:r>
    </w:p>
    <w:p w14:paraId="7E7F830A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4. Качество оформления и презентации материалов (10 баллов)</w:t>
      </w:r>
    </w:p>
    <w:p w14:paraId="7CD31555" w14:textId="77777777" w:rsidR="00F50EE9" w:rsidRPr="00F50EE9" w:rsidRDefault="00F50EE9" w:rsidP="00DD7BE8">
      <w:pPr>
        <w:numPr>
          <w:ilvl w:val="0"/>
          <w:numId w:val="49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Логичность и структурированность презентации</w:t>
      </w:r>
    </w:p>
    <w:p w14:paraId="48E66413" w14:textId="77777777" w:rsidR="00F50EE9" w:rsidRPr="00F50EE9" w:rsidRDefault="00F50EE9" w:rsidP="00DD7BE8">
      <w:pPr>
        <w:numPr>
          <w:ilvl w:val="0"/>
          <w:numId w:val="49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Наглядность представления расчетных данных</w:t>
      </w:r>
    </w:p>
    <w:p w14:paraId="499A1308" w14:textId="77777777" w:rsidR="00F50EE9" w:rsidRPr="00F50EE9" w:rsidRDefault="00F50EE9" w:rsidP="00DD7BE8">
      <w:pPr>
        <w:numPr>
          <w:ilvl w:val="0"/>
          <w:numId w:val="49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Грамотное оформление отчетных материалов</w:t>
      </w:r>
    </w:p>
    <w:p w14:paraId="36D8E37D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5. Ответы на вопросы и аргументация (10 баллов)</w:t>
      </w:r>
    </w:p>
    <w:p w14:paraId="399BF41F" w14:textId="77777777" w:rsidR="00F50EE9" w:rsidRPr="00F50EE9" w:rsidRDefault="00F50EE9" w:rsidP="00DD7BE8">
      <w:pPr>
        <w:numPr>
          <w:ilvl w:val="0"/>
          <w:numId w:val="50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Глубина понимания экономических процессов в строительстве</w:t>
      </w:r>
    </w:p>
    <w:p w14:paraId="2EF12E91" w14:textId="77777777" w:rsidR="00F50EE9" w:rsidRPr="00F50EE9" w:rsidRDefault="00F50EE9" w:rsidP="00DD7BE8">
      <w:pPr>
        <w:numPr>
          <w:ilvl w:val="0"/>
          <w:numId w:val="50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Умение обосновать принятые решения и расчеты</w:t>
      </w:r>
    </w:p>
    <w:p w14:paraId="75943A54" w14:textId="77777777" w:rsidR="00F50EE9" w:rsidRPr="00F50EE9" w:rsidRDefault="00F50EE9" w:rsidP="00DD7BE8">
      <w:pPr>
        <w:numPr>
          <w:ilvl w:val="0"/>
          <w:numId w:val="50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Качество ответов на вопросы комиссии</w:t>
      </w:r>
    </w:p>
    <w:p w14:paraId="528E978F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Шкала оценивания:</w:t>
      </w:r>
    </w:p>
    <w:p w14:paraId="43592A48" w14:textId="77777777" w:rsidR="00F50EE9" w:rsidRPr="00F50EE9" w:rsidRDefault="00F50EE9" w:rsidP="00DD7BE8">
      <w:pPr>
        <w:numPr>
          <w:ilvl w:val="0"/>
          <w:numId w:val="51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«5» (отлично): 86–100 баллов</w:t>
      </w:r>
    </w:p>
    <w:p w14:paraId="4EB7E41F" w14:textId="77777777" w:rsidR="00F50EE9" w:rsidRPr="00F50EE9" w:rsidRDefault="00F50EE9" w:rsidP="00DD7BE8">
      <w:pPr>
        <w:numPr>
          <w:ilvl w:val="0"/>
          <w:numId w:val="51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«4» (хорошо): 70–85 баллов</w:t>
      </w:r>
    </w:p>
    <w:p w14:paraId="7FB75C8A" w14:textId="77777777" w:rsidR="00F50EE9" w:rsidRPr="00F50EE9" w:rsidRDefault="00F50EE9" w:rsidP="00DD7BE8">
      <w:pPr>
        <w:numPr>
          <w:ilvl w:val="0"/>
          <w:numId w:val="51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«3» (удовлетворительно): 51–69 баллов</w:t>
      </w:r>
    </w:p>
    <w:p w14:paraId="38660DD3" w14:textId="77777777" w:rsidR="00F50EE9" w:rsidRPr="00F50EE9" w:rsidRDefault="00F50EE9" w:rsidP="00DD7BE8">
      <w:pPr>
        <w:numPr>
          <w:ilvl w:val="0"/>
          <w:numId w:val="51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«2» (неудовлетворительно): менее 50 баллов</w:t>
      </w:r>
    </w:p>
    <w:p w14:paraId="3E2D1C83" w14:textId="3F24578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63ABA4A8" w14:textId="77777777" w:rsid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4.2. Перечень рекомендуемых учебных изданий, Интернет-ресурсов, дополнительной литературы</w:t>
      </w:r>
    </w:p>
    <w:p w14:paraId="2C95A950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4AD89D6B" w14:textId="77777777" w:rsid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Основные источники:</w:t>
      </w:r>
    </w:p>
    <w:p w14:paraId="393FDE97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731BEA49" w14:textId="77777777" w:rsidR="00F50EE9" w:rsidRPr="00F50EE9" w:rsidRDefault="00F50EE9" w:rsidP="00DD7BE8">
      <w:pPr>
        <w:numPr>
          <w:ilvl w:val="0"/>
          <w:numId w:val="52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Волков, О.И. Экономика строительства: учебник для СПО / О.И. Волков, А.Ю. Левченко. - Москва: Инфра-М, 2023. - 412 с. - (Профессиональное образование). - ISBN 978-5-16-015679-7. - Текст: печатный.</w:t>
      </w:r>
    </w:p>
    <w:p w14:paraId="10F7D940" w14:textId="77777777" w:rsidR="00F50EE9" w:rsidRPr="00F50EE9" w:rsidRDefault="00F50EE9" w:rsidP="00DD7BE8">
      <w:pPr>
        <w:numPr>
          <w:ilvl w:val="0"/>
          <w:numId w:val="52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 xml:space="preserve">Степанов, И.С. Экономика организации (предприятия): учебник для СПО / И.С. Степанов. - Москва: </w:t>
      </w:r>
      <w:proofErr w:type="spellStart"/>
      <w:r w:rsidRPr="00F50EE9">
        <w:rPr>
          <w:sz w:val="24"/>
          <w:szCs w:val="24"/>
        </w:rPr>
        <w:t>Юрайт</w:t>
      </w:r>
      <w:proofErr w:type="spellEnd"/>
      <w:r w:rsidRPr="00F50EE9">
        <w:rPr>
          <w:sz w:val="24"/>
          <w:szCs w:val="24"/>
        </w:rPr>
        <w:t xml:space="preserve">, 2023. - 488 с. - (Профессиональное образование). - ISBN 978-5-534-14825-6. - Текст: электронный // Образовательная платформа </w:t>
      </w:r>
      <w:proofErr w:type="spellStart"/>
      <w:r w:rsidRPr="00F50EE9">
        <w:rPr>
          <w:sz w:val="24"/>
          <w:szCs w:val="24"/>
        </w:rPr>
        <w:t>Юрайт</w:t>
      </w:r>
      <w:proofErr w:type="spellEnd"/>
      <w:r w:rsidRPr="00F50EE9">
        <w:rPr>
          <w:sz w:val="24"/>
          <w:szCs w:val="24"/>
        </w:rPr>
        <w:t>.</w:t>
      </w:r>
    </w:p>
    <w:p w14:paraId="0F5620EE" w14:textId="77777777" w:rsidR="00F50EE9" w:rsidRPr="00F50EE9" w:rsidRDefault="00F50EE9" w:rsidP="00DD7BE8">
      <w:pPr>
        <w:numPr>
          <w:ilvl w:val="0"/>
          <w:numId w:val="52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 xml:space="preserve">Горфинкель, В.Я. Экономика предприятия: учебник для СПО / В.Я. Горфинкель. - Москва: </w:t>
      </w:r>
      <w:proofErr w:type="spellStart"/>
      <w:r w:rsidRPr="00F50EE9">
        <w:rPr>
          <w:sz w:val="24"/>
          <w:szCs w:val="24"/>
        </w:rPr>
        <w:t>Юрайт</w:t>
      </w:r>
      <w:proofErr w:type="spellEnd"/>
      <w:r w:rsidRPr="00F50EE9">
        <w:rPr>
          <w:sz w:val="24"/>
          <w:szCs w:val="24"/>
        </w:rPr>
        <w:t xml:space="preserve">, 2023. - 674 с. - (Профессиональное образование). - ISBN 978-5-534-14826-3. - Текст: электронный // Образовательная платформа </w:t>
      </w:r>
      <w:proofErr w:type="spellStart"/>
      <w:r w:rsidRPr="00F50EE9">
        <w:rPr>
          <w:sz w:val="24"/>
          <w:szCs w:val="24"/>
        </w:rPr>
        <w:t>Юрайт</w:t>
      </w:r>
      <w:proofErr w:type="spellEnd"/>
      <w:r w:rsidRPr="00F50EE9">
        <w:rPr>
          <w:sz w:val="24"/>
          <w:szCs w:val="24"/>
        </w:rPr>
        <w:t>.</w:t>
      </w:r>
    </w:p>
    <w:p w14:paraId="7639F22C" w14:textId="77777777" w:rsidR="00F50EE9" w:rsidRDefault="00F50EE9" w:rsidP="00DD7BE8">
      <w:pPr>
        <w:numPr>
          <w:ilvl w:val="0"/>
          <w:numId w:val="52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Липсиц, И.В. Экономический анализ реальных инвестиций: учебное пособие / И.В. Липсиц. - Москва: Экономика, 2023. - 347 с. - ISBN 978-5-282-04356-8. - Текст: печатный.</w:t>
      </w:r>
    </w:p>
    <w:p w14:paraId="2A1C0DF0" w14:textId="77777777" w:rsidR="00F50EE9" w:rsidRPr="00F50EE9" w:rsidRDefault="00F50EE9" w:rsidP="00DD7BE8">
      <w:pPr>
        <w:numPr>
          <w:ilvl w:val="0"/>
          <w:numId w:val="52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280C662A" w14:textId="77777777" w:rsid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Дополнительная литература:</w:t>
      </w:r>
    </w:p>
    <w:p w14:paraId="7720DF1C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7EB82D8C" w14:textId="77777777" w:rsidR="00F50EE9" w:rsidRPr="00F50EE9" w:rsidRDefault="00F50EE9" w:rsidP="00DD7BE8">
      <w:pPr>
        <w:numPr>
          <w:ilvl w:val="0"/>
          <w:numId w:val="53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Самуэльсон, П.Э. Экономика: учебное пособие / П.Э. Самуэльсон. - Москва: Вильямс, 2023. - 845 с. - ISBN 978-5-8459-2074-9. - Текст: печатный.</w:t>
      </w:r>
    </w:p>
    <w:p w14:paraId="7AB86152" w14:textId="77777777" w:rsidR="00F50EE9" w:rsidRDefault="00F50EE9" w:rsidP="00DD7BE8">
      <w:pPr>
        <w:numPr>
          <w:ilvl w:val="0"/>
          <w:numId w:val="53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Тарасевич, Л.С. Экономика строительного предприятия: учебное пособие / Л.С. Тарасевич. - Санкт-Петербург: Питер, 2023. - 298 с. - ISBN 978-5-4461-2760-3. - Текст: печатный.</w:t>
      </w:r>
    </w:p>
    <w:p w14:paraId="387393D7" w14:textId="77777777" w:rsidR="00F50EE9" w:rsidRPr="00F50EE9" w:rsidRDefault="00F50EE9" w:rsidP="00DD7BE8">
      <w:pPr>
        <w:numPr>
          <w:ilvl w:val="0"/>
          <w:numId w:val="53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0E7A8499" w14:textId="77777777" w:rsid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Интернет-ресурсы:</w:t>
      </w:r>
    </w:p>
    <w:p w14:paraId="2FC8CA3F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0D3D9429" w14:textId="77777777" w:rsidR="00F50EE9" w:rsidRPr="00F50EE9" w:rsidRDefault="00F50EE9" w:rsidP="00DD7BE8">
      <w:pPr>
        <w:numPr>
          <w:ilvl w:val="0"/>
          <w:numId w:val="5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Официальный сайт Минстроя России - Нормативные документы и статистика строительной отрасли. - Режим доступа: </w:t>
      </w:r>
      <w:hyperlink r:id="rId12" w:tgtFrame="_blank" w:history="1">
        <w:r w:rsidRPr="00F50EE9">
          <w:rPr>
            <w:rStyle w:val="ac"/>
            <w:sz w:val="24"/>
            <w:szCs w:val="24"/>
          </w:rPr>
          <w:t>https://www.minstroyrf.gov.ru/</w:t>
        </w:r>
      </w:hyperlink>
    </w:p>
    <w:p w14:paraId="0E69B3AD" w14:textId="77777777" w:rsidR="00F50EE9" w:rsidRPr="00F50EE9" w:rsidRDefault="00F50EE9" w:rsidP="00DD7BE8">
      <w:pPr>
        <w:numPr>
          <w:ilvl w:val="0"/>
          <w:numId w:val="5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Федеральная служба государственной статистики - Статистические данные по строительной отрасли. - Режим доступа: </w:t>
      </w:r>
      <w:hyperlink r:id="rId13" w:tgtFrame="_blank" w:history="1">
        <w:r w:rsidRPr="00F50EE9">
          <w:rPr>
            <w:rStyle w:val="ac"/>
            <w:sz w:val="24"/>
            <w:szCs w:val="24"/>
          </w:rPr>
          <w:t>https://rosstat.gov.ru/</w:t>
        </w:r>
      </w:hyperlink>
    </w:p>
    <w:p w14:paraId="081EB1F8" w14:textId="77777777" w:rsidR="00F50EE9" w:rsidRPr="00F50EE9" w:rsidRDefault="00F50EE9" w:rsidP="00DD7BE8">
      <w:pPr>
        <w:numPr>
          <w:ilvl w:val="0"/>
          <w:numId w:val="5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Строительный портал - Аналитические материалы по экономике строительства. - Режим доступа: </w:t>
      </w:r>
      <w:hyperlink r:id="rId14" w:tgtFrame="_blank" w:history="1">
        <w:r w:rsidRPr="00F50EE9">
          <w:rPr>
            <w:rStyle w:val="ac"/>
            <w:sz w:val="24"/>
            <w:szCs w:val="24"/>
          </w:rPr>
          <w:t>https://www.stroyportal.ru/</w:t>
        </w:r>
      </w:hyperlink>
    </w:p>
    <w:p w14:paraId="1C9E1A76" w14:textId="77777777" w:rsidR="00F50EE9" w:rsidRPr="00F50EE9" w:rsidRDefault="00F50EE9" w:rsidP="00DD7BE8">
      <w:pPr>
        <w:numPr>
          <w:ilvl w:val="0"/>
          <w:numId w:val="5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Экономика и управление в строительстве - Профессиональный ресурс для экономистов строительной отрасли. - Режим доступа: </w:t>
      </w:r>
      <w:hyperlink r:id="rId15" w:tgtFrame="_blank" w:history="1">
        <w:r w:rsidRPr="00F50EE9">
          <w:rPr>
            <w:rStyle w:val="ac"/>
            <w:sz w:val="24"/>
            <w:szCs w:val="24"/>
          </w:rPr>
          <w:t>https://www.economstroy.ru/</w:t>
        </w:r>
      </w:hyperlink>
    </w:p>
    <w:p w14:paraId="7869F083" w14:textId="77777777" w:rsidR="00F50EE9" w:rsidRPr="00F50EE9" w:rsidRDefault="00F50EE9" w:rsidP="00DD7BE8">
      <w:pPr>
        <w:numPr>
          <w:ilvl w:val="0"/>
          <w:numId w:val="5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Инвестиционные проекты в строительстве - База данных инвестиционных проектов. - Режим доступа: </w:t>
      </w:r>
      <w:hyperlink r:id="rId16" w:tgtFrame="_blank" w:history="1">
        <w:r w:rsidRPr="00F50EE9">
          <w:rPr>
            <w:rStyle w:val="ac"/>
            <w:sz w:val="24"/>
            <w:szCs w:val="24"/>
          </w:rPr>
          <w:t>https://www.invest-stroy.ru/</w:t>
        </w:r>
      </w:hyperlink>
    </w:p>
    <w:p w14:paraId="133CD504" w14:textId="77777777" w:rsidR="00F50EE9" w:rsidRPr="00F50EE9" w:rsidRDefault="00F50EE9" w:rsidP="00DD7BE8">
      <w:pPr>
        <w:numPr>
          <w:ilvl w:val="0"/>
          <w:numId w:val="5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Сметный портал - Информация по ценообразованию и сметному нормированию в строительстве. - Режим доступа: </w:t>
      </w:r>
      <w:hyperlink r:id="rId17" w:tgtFrame="_blank" w:history="1">
        <w:r w:rsidRPr="00F50EE9">
          <w:rPr>
            <w:rStyle w:val="ac"/>
            <w:sz w:val="24"/>
            <w:szCs w:val="24"/>
          </w:rPr>
          <w:t>https://www.smetaportal.ru/</w:t>
        </w:r>
      </w:hyperlink>
    </w:p>
    <w:p w14:paraId="1FC4C502" w14:textId="77777777" w:rsidR="00F50EE9" w:rsidRDefault="00F50EE9" w:rsidP="00DD7BE8">
      <w:pPr>
        <w:numPr>
          <w:ilvl w:val="0"/>
          <w:numId w:val="54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Строительная газета - Новости и аналитика строительной отрасли. - Режим доступа: </w:t>
      </w:r>
      <w:hyperlink r:id="rId18" w:tgtFrame="_blank" w:history="1">
        <w:r w:rsidRPr="00F50EE9">
          <w:rPr>
            <w:rStyle w:val="ac"/>
            <w:sz w:val="24"/>
            <w:szCs w:val="24"/>
          </w:rPr>
          <w:t>https://www.stroygazeta.ru/</w:t>
        </w:r>
      </w:hyperlink>
    </w:p>
    <w:p w14:paraId="7B4AF0E3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709" w:right="4"/>
        <w:rPr>
          <w:sz w:val="24"/>
          <w:szCs w:val="24"/>
        </w:rPr>
      </w:pPr>
    </w:p>
    <w:p w14:paraId="5AC6AD4D" w14:textId="77777777" w:rsid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Программное обеспечение:</w:t>
      </w:r>
    </w:p>
    <w:p w14:paraId="28A820F9" w14:textId="77777777" w:rsidR="00F50EE9" w:rsidRPr="00F50EE9" w:rsidRDefault="00F50EE9" w:rsidP="00F50EE9">
      <w:p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</w:p>
    <w:p w14:paraId="12F33911" w14:textId="77777777" w:rsidR="00F50EE9" w:rsidRPr="00F50EE9" w:rsidRDefault="00F50EE9" w:rsidP="00DD7BE8">
      <w:pPr>
        <w:numPr>
          <w:ilvl w:val="0"/>
          <w:numId w:val="5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Программы для сметных расчетов (Гранд-Смета, </w:t>
      </w:r>
      <w:hyperlink r:id="rId19" w:tgtFrame="_blank" w:history="1">
        <w:r w:rsidRPr="00F50EE9">
          <w:rPr>
            <w:rStyle w:val="ac"/>
            <w:sz w:val="24"/>
            <w:szCs w:val="24"/>
          </w:rPr>
          <w:t>Smeta.RU</w:t>
        </w:r>
      </w:hyperlink>
      <w:r w:rsidRPr="00F50EE9">
        <w:rPr>
          <w:sz w:val="24"/>
          <w:szCs w:val="24"/>
        </w:rPr>
        <w:t>)</w:t>
      </w:r>
    </w:p>
    <w:p w14:paraId="17E10FB4" w14:textId="77777777" w:rsidR="00F50EE9" w:rsidRPr="00F50EE9" w:rsidRDefault="00F50EE9" w:rsidP="00DD7BE8">
      <w:pPr>
        <w:numPr>
          <w:ilvl w:val="0"/>
          <w:numId w:val="5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Системы финансового анализа (1</w:t>
      </w:r>
      <w:proofErr w:type="gramStart"/>
      <w:r w:rsidRPr="00F50EE9">
        <w:rPr>
          <w:sz w:val="24"/>
          <w:szCs w:val="24"/>
        </w:rPr>
        <w:t>С:Предприятие</w:t>
      </w:r>
      <w:proofErr w:type="gramEnd"/>
      <w:r w:rsidRPr="00F50EE9">
        <w:rPr>
          <w:sz w:val="24"/>
          <w:szCs w:val="24"/>
        </w:rPr>
        <w:t xml:space="preserve">, </w:t>
      </w:r>
      <w:proofErr w:type="spellStart"/>
      <w:r w:rsidRPr="00F50EE9">
        <w:rPr>
          <w:sz w:val="24"/>
          <w:szCs w:val="24"/>
        </w:rPr>
        <w:t>Audit</w:t>
      </w:r>
      <w:proofErr w:type="spellEnd"/>
      <w:r w:rsidRPr="00F50EE9">
        <w:rPr>
          <w:sz w:val="24"/>
          <w:szCs w:val="24"/>
        </w:rPr>
        <w:t xml:space="preserve"> </w:t>
      </w:r>
      <w:proofErr w:type="spellStart"/>
      <w:r w:rsidRPr="00F50EE9">
        <w:rPr>
          <w:sz w:val="24"/>
          <w:szCs w:val="24"/>
        </w:rPr>
        <w:t>Expert</w:t>
      </w:r>
      <w:proofErr w:type="spellEnd"/>
      <w:r w:rsidRPr="00F50EE9">
        <w:rPr>
          <w:sz w:val="24"/>
          <w:szCs w:val="24"/>
        </w:rPr>
        <w:t>)</w:t>
      </w:r>
    </w:p>
    <w:p w14:paraId="30242DA8" w14:textId="77777777" w:rsidR="00F50EE9" w:rsidRPr="00F50EE9" w:rsidRDefault="00F50EE9" w:rsidP="00DD7BE8">
      <w:pPr>
        <w:numPr>
          <w:ilvl w:val="0"/>
          <w:numId w:val="5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Электронные таблицы для экономических расчетов</w:t>
      </w:r>
    </w:p>
    <w:p w14:paraId="76F84185" w14:textId="77777777" w:rsidR="00F50EE9" w:rsidRPr="00F50EE9" w:rsidRDefault="00F50EE9" w:rsidP="00DD7BE8">
      <w:pPr>
        <w:numPr>
          <w:ilvl w:val="0"/>
          <w:numId w:val="55"/>
        </w:numPr>
        <w:tabs>
          <w:tab w:val="left" w:pos="527"/>
        </w:tabs>
        <w:spacing w:before="2" w:line="360" w:lineRule="auto"/>
        <w:ind w:left="284" w:right="4" w:firstLine="425"/>
        <w:rPr>
          <w:sz w:val="24"/>
          <w:szCs w:val="24"/>
        </w:rPr>
      </w:pPr>
      <w:r w:rsidRPr="00F50EE9">
        <w:rPr>
          <w:sz w:val="24"/>
          <w:szCs w:val="24"/>
        </w:rPr>
        <w:t>Специализированное ПО для оценки инвестиционных проектов</w:t>
      </w:r>
    </w:p>
    <w:p w14:paraId="4C158CF2" w14:textId="77777777" w:rsidR="00C02AD3" w:rsidRPr="005952D0" w:rsidRDefault="00C02AD3" w:rsidP="00D16E66">
      <w:pPr>
        <w:tabs>
          <w:tab w:val="left" w:pos="527"/>
        </w:tabs>
        <w:spacing w:before="2" w:line="242" w:lineRule="auto"/>
        <w:ind w:right="6734"/>
        <w:rPr>
          <w:sz w:val="24"/>
          <w:szCs w:val="24"/>
        </w:rPr>
      </w:pPr>
    </w:p>
    <w:sectPr w:rsidR="00C02AD3" w:rsidRPr="005952D0">
      <w:footerReference w:type="default" r:id="rId20"/>
      <w:pgSz w:w="11910" w:h="16840"/>
      <w:pgMar w:top="1040" w:right="708" w:bottom="940" w:left="85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BEC654" w14:textId="77777777" w:rsidR="002636F1" w:rsidRDefault="002636F1">
      <w:r>
        <w:separator/>
      </w:r>
    </w:p>
  </w:endnote>
  <w:endnote w:type="continuationSeparator" w:id="0">
    <w:p w14:paraId="37296F2A" w14:textId="77777777" w:rsidR="002636F1" w:rsidRDefault="00263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20871" w14:textId="77777777" w:rsidR="00C85F79" w:rsidRDefault="00C85F79" w:rsidP="00AC07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FADFCB" w14:textId="77777777" w:rsidR="00C85F79" w:rsidRDefault="00C85F79" w:rsidP="00AC070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F9351" w14:textId="77777777" w:rsidR="00C85F79" w:rsidRDefault="00C85F79">
    <w:pPr>
      <w:pStyle w:val="a5"/>
      <w:jc w:val="center"/>
    </w:pPr>
  </w:p>
  <w:p w14:paraId="541358E0" w14:textId="77777777" w:rsidR="00C85F79" w:rsidRDefault="00C85F79" w:rsidP="00AC070E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D60B3" w14:textId="77777777" w:rsidR="00C85F79" w:rsidRDefault="00C85F7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16E66">
      <w:rPr>
        <w:noProof/>
      </w:rPr>
      <w:t>1</w:t>
    </w:r>
    <w:r>
      <w:rPr>
        <w:noProof/>
      </w:rPr>
      <w:fldChar w:fldCharType="end"/>
    </w:r>
  </w:p>
  <w:p w14:paraId="0743951D" w14:textId="77777777" w:rsidR="00C85F79" w:rsidRDefault="00C85F79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18D2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1611B5" wp14:editId="08B213F1">
              <wp:simplePos x="0" y="0"/>
              <wp:positionH relativeFrom="page">
                <wp:posOffset>6914133</wp:posOffset>
              </wp:positionH>
              <wp:positionV relativeFrom="page">
                <wp:posOffset>10073158</wp:posOffset>
              </wp:positionV>
              <wp:extent cx="15938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DCBA14" w14:textId="03642B22" w:rsidR="00C02AD3" w:rsidRDefault="0095580B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486D9B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611B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4.4pt;margin-top:793.15pt;width:12.5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" filled="f" stroked="f">
              <v:path arrowok="t"/>
              <v:textbox inset="0,0,0,0">
                <w:txbxContent>
                  <w:p w14:paraId="69DCBA14" w14:textId="03642B22" w:rsidR="00C02AD3" w:rsidRDefault="0095580B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486D9B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42C8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2B3A718" wp14:editId="311E1372">
              <wp:simplePos x="0" y="0"/>
              <wp:positionH relativeFrom="page">
                <wp:posOffset>6689597</wp:posOffset>
              </wp:positionH>
              <wp:positionV relativeFrom="page">
                <wp:posOffset>10073158</wp:posOffset>
              </wp:positionV>
              <wp:extent cx="20383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7A3C06" w14:textId="45D11455" w:rsidR="00C02AD3" w:rsidRDefault="0095580B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86D9B">
                            <w:rPr>
                              <w:noProof/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3A71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26.75pt;margin-top:793.15pt;width:16.05pt;height:14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" filled="f" stroked="f">
              <v:path arrowok="t"/>
              <v:textbox inset="0,0,0,0">
                <w:txbxContent>
                  <w:p w14:paraId="267A3C06" w14:textId="45D11455" w:rsidR="00C02AD3" w:rsidRDefault="0095580B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86D9B">
                      <w:rPr>
                        <w:noProof/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B839A" w14:textId="77777777" w:rsidR="002636F1" w:rsidRDefault="002636F1">
      <w:r>
        <w:separator/>
      </w:r>
    </w:p>
  </w:footnote>
  <w:footnote w:type="continuationSeparator" w:id="0">
    <w:p w14:paraId="15496F72" w14:textId="77777777" w:rsidR="002636F1" w:rsidRDefault="002636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5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21"/>
      <w:gridCol w:w="8685"/>
    </w:tblGrid>
    <w:tr w:rsidR="00C85F79" w:rsidRPr="00EA3A22" w14:paraId="2C80A621" w14:textId="77777777" w:rsidTr="00FF0CC7">
      <w:trPr>
        <w:trHeight w:hRule="exact" w:val="283"/>
      </w:trPr>
      <w:tc>
        <w:tcPr>
          <w:tcW w:w="1521" w:type="dxa"/>
          <w:vMerge w:val="restart"/>
        </w:tcPr>
        <w:p w14:paraId="53019AE2" w14:textId="77777777" w:rsidR="00C85F79" w:rsidRPr="00EA3A22" w:rsidRDefault="00C85F79" w:rsidP="00EA3364">
          <w:pPr>
            <w:tabs>
              <w:tab w:val="right" w:pos="1521"/>
            </w:tabs>
            <w:suppressAutoHyphens/>
            <w:spacing w:line="276" w:lineRule="auto"/>
            <w:jc w:val="center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4144" behindDoc="0" locked="0" layoutInCell="1" allowOverlap="1" wp14:anchorId="4E803342" wp14:editId="273B5AC5">
                <wp:simplePos x="0" y="0"/>
                <wp:positionH relativeFrom="column">
                  <wp:posOffset>90170</wp:posOffset>
                </wp:positionH>
                <wp:positionV relativeFrom="paragraph">
                  <wp:posOffset>16510</wp:posOffset>
                </wp:positionV>
                <wp:extent cx="707390" cy="320040"/>
                <wp:effectExtent l="0" t="0" r="0" b="0"/>
                <wp:wrapSquare wrapText="bothSides"/>
                <wp:docPr id="6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320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A3A22">
            <w:tab/>
            <w:t xml:space="preserve"> </w:t>
          </w:r>
        </w:p>
      </w:tc>
      <w:tc>
        <w:tcPr>
          <w:tcW w:w="8685" w:type="dxa"/>
          <w:vAlign w:val="center"/>
        </w:tcPr>
        <w:p w14:paraId="7F9FB21B" w14:textId="77777777" w:rsidR="00C85F79" w:rsidRPr="00EA3A22" w:rsidRDefault="00C85F79" w:rsidP="00EA3364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EA3A22">
            <w:rPr>
              <w:b/>
            </w:rPr>
            <w:t>ГАПОУ СО «Самарский государственный колледж»</w:t>
          </w:r>
        </w:p>
      </w:tc>
    </w:tr>
    <w:tr w:rsidR="00C85F79" w:rsidRPr="00EA3A22" w14:paraId="1E702091" w14:textId="77777777" w:rsidTr="00FF0CC7">
      <w:trPr>
        <w:trHeight w:hRule="exact" w:val="293"/>
      </w:trPr>
      <w:tc>
        <w:tcPr>
          <w:tcW w:w="1521" w:type="dxa"/>
          <w:vMerge/>
          <w:vAlign w:val="center"/>
        </w:tcPr>
        <w:p w14:paraId="5E71FE41" w14:textId="77777777" w:rsidR="00C85F79" w:rsidRPr="00EA3A22" w:rsidRDefault="00C85F79" w:rsidP="00EA3364"/>
      </w:tc>
      <w:tc>
        <w:tcPr>
          <w:tcW w:w="8685" w:type="dxa"/>
          <w:vAlign w:val="center"/>
        </w:tcPr>
        <w:p w14:paraId="5633DB47" w14:textId="77777777" w:rsidR="00C85F79" w:rsidRPr="00EA3A22" w:rsidRDefault="00C85F79" w:rsidP="00EA3364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EA3A22">
            <w:rPr>
              <w:b/>
            </w:rPr>
            <w:t>Комплект контрольно-оценочных средств</w:t>
          </w:r>
        </w:p>
      </w:tc>
    </w:tr>
  </w:tbl>
  <w:p w14:paraId="4E9E121F" w14:textId="77777777" w:rsidR="00C85F79" w:rsidRDefault="00C85F79" w:rsidP="00343940">
    <w:pPr>
      <w:pStyle w:val="a8"/>
      <w:ind w:left="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0714E"/>
    <w:multiLevelType w:val="multilevel"/>
    <w:tmpl w:val="15CC9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C010CE"/>
    <w:multiLevelType w:val="multilevel"/>
    <w:tmpl w:val="B2980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1D6C0F"/>
    <w:multiLevelType w:val="multilevel"/>
    <w:tmpl w:val="A0623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374C7A"/>
    <w:multiLevelType w:val="multilevel"/>
    <w:tmpl w:val="5BE2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076B2D"/>
    <w:multiLevelType w:val="multilevel"/>
    <w:tmpl w:val="BC34B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8024C3"/>
    <w:multiLevelType w:val="multilevel"/>
    <w:tmpl w:val="2BE40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A238CB"/>
    <w:multiLevelType w:val="multilevel"/>
    <w:tmpl w:val="F1DAF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5C277B"/>
    <w:multiLevelType w:val="multilevel"/>
    <w:tmpl w:val="8BF6E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D745EA"/>
    <w:multiLevelType w:val="multilevel"/>
    <w:tmpl w:val="B2DC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D0D434F"/>
    <w:multiLevelType w:val="multilevel"/>
    <w:tmpl w:val="BDD2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755A65"/>
    <w:multiLevelType w:val="multilevel"/>
    <w:tmpl w:val="41A6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9153AB"/>
    <w:multiLevelType w:val="multilevel"/>
    <w:tmpl w:val="3794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B44EE3"/>
    <w:multiLevelType w:val="multilevel"/>
    <w:tmpl w:val="4BA8D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9F05F3"/>
    <w:multiLevelType w:val="multilevel"/>
    <w:tmpl w:val="EF8C8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B66166F"/>
    <w:multiLevelType w:val="hybridMultilevel"/>
    <w:tmpl w:val="A9909882"/>
    <w:lvl w:ilvl="0" w:tplc="194A7A86">
      <w:start w:val="1"/>
      <w:numFmt w:val="decimal"/>
      <w:lvlText w:val="%1."/>
      <w:lvlJc w:val="left"/>
      <w:pPr>
        <w:ind w:left="50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F4B348">
      <w:start w:val="1"/>
      <w:numFmt w:val="decimal"/>
      <w:lvlText w:val="%2."/>
      <w:lvlJc w:val="left"/>
      <w:pPr>
        <w:ind w:left="1239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E5E1C2C">
      <w:numFmt w:val="bullet"/>
      <w:lvlText w:val="•"/>
      <w:lvlJc w:val="left"/>
      <w:pPr>
        <w:ind w:left="2251" w:hanging="245"/>
      </w:pPr>
      <w:rPr>
        <w:rFonts w:hint="default"/>
        <w:lang w:val="ru-RU" w:eastAsia="en-US" w:bidi="ar-SA"/>
      </w:rPr>
    </w:lvl>
    <w:lvl w:ilvl="3" w:tplc="0F7C8254">
      <w:numFmt w:val="bullet"/>
      <w:lvlText w:val="•"/>
      <w:lvlJc w:val="left"/>
      <w:pPr>
        <w:ind w:left="3263" w:hanging="245"/>
      </w:pPr>
      <w:rPr>
        <w:rFonts w:hint="default"/>
        <w:lang w:val="ru-RU" w:eastAsia="en-US" w:bidi="ar-SA"/>
      </w:rPr>
    </w:lvl>
    <w:lvl w:ilvl="4" w:tplc="4622D34C">
      <w:numFmt w:val="bullet"/>
      <w:lvlText w:val="•"/>
      <w:lvlJc w:val="left"/>
      <w:pPr>
        <w:ind w:left="4275" w:hanging="245"/>
      </w:pPr>
      <w:rPr>
        <w:rFonts w:hint="default"/>
        <w:lang w:val="ru-RU" w:eastAsia="en-US" w:bidi="ar-SA"/>
      </w:rPr>
    </w:lvl>
    <w:lvl w:ilvl="5" w:tplc="C77ECDEE">
      <w:numFmt w:val="bullet"/>
      <w:lvlText w:val="•"/>
      <w:lvlJc w:val="left"/>
      <w:pPr>
        <w:ind w:left="5287" w:hanging="245"/>
      </w:pPr>
      <w:rPr>
        <w:rFonts w:hint="default"/>
        <w:lang w:val="ru-RU" w:eastAsia="en-US" w:bidi="ar-SA"/>
      </w:rPr>
    </w:lvl>
    <w:lvl w:ilvl="6" w:tplc="ACACB64A">
      <w:numFmt w:val="bullet"/>
      <w:lvlText w:val="•"/>
      <w:lvlJc w:val="left"/>
      <w:pPr>
        <w:ind w:left="6298" w:hanging="245"/>
      </w:pPr>
      <w:rPr>
        <w:rFonts w:hint="default"/>
        <w:lang w:val="ru-RU" w:eastAsia="en-US" w:bidi="ar-SA"/>
      </w:rPr>
    </w:lvl>
    <w:lvl w:ilvl="7" w:tplc="E4B20A4C">
      <w:numFmt w:val="bullet"/>
      <w:lvlText w:val="•"/>
      <w:lvlJc w:val="left"/>
      <w:pPr>
        <w:ind w:left="7310" w:hanging="245"/>
      </w:pPr>
      <w:rPr>
        <w:rFonts w:hint="default"/>
        <w:lang w:val="ru-RU" w:eastAsia="en-US" w:bidi="ar-SA"/>
      </w:rPr>
    </w:lvl>
    <w:lvl w:ilvl="8" w:tplc="719E3818">
      <w:numFmt w:val="bullet"/>
      <w:lvlText w:val="•"/>
      <w:lvlJc w:val="left"/>
      <w:pPr>
        <w:ind w:left="8322" w:hanging="245"/>
      </w:pPr>
      <w:rPr>
        <w:rFonts w:hint="default"/>
        <w:lang w:val="ru-RU" w:eastAsia="en-US" w:bidi="ar-SA"/>
      </w:rPr>
    </w:lvl>
  </w:abstractNum>
  <w:abstractNum w:abstractNumId="15">
    <w:nsid w:val="2BD0759F"/>
    <w:multiLevelType w:val="multilevel"/>
    <w:tmpl w:val="4F329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092167"/>
    <w:multiLevelType w:val="multilevel"/>
    <w:tmpl w:val="5FCED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D706505"/>
    <w:multiLevelType w:val="multilevel"/>
    <w:tmpl w:val="707A6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F337E05"/>
    <w:multiLevelType w:val="multilevel"/>
    <w:tmpl w:val="AE046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094CA2"/>
    <w:multiLevelType w:val="multilevel"/>
    <w:tmpl w:val="E83E4450"/>
    <w:lvl w:ilvl="0">
      <w:start w:val="2"/>
      <w:numFmt w:val="decimal"/>
      <w:lvlText w:val="%1."/>
      <w:lvlJc w:val="left"/>
      <w:pPr>
        <w:ind w:left="127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8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20">
    <w:nsid w:val="32133978"/>
    <w:multiLevelType w:val="multilevel"/>
    <w:tmpl w:val="BDB20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3A33F90"/>
    <w:multiLevelType w:val="multilevel"/>
    <w:tmpl w:val="8018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53D21F6"/>
    <w:multiLevelType w:val="multilevel"/>
    <w:tmpl w:val="2AB02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7323E3C"/>
    <w:multiLevelType w:val="multilevel"/>
    <w:tmpl w:val="8124D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7CE1C30"/>
    <w:multiLevelType w:val="multilevel"/>
    <w:tmpl w:val="08E20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93B5ED9"/>
    <w:multiLevelType w:val="multilevel"/>
    <w:tmpl w:val="FE603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9AD5623"/>
    <w:multiLevelType w:val="multilevel"/>
    <w:tmpl w:val="661CDE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3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4" w:hanging="1800"/>
      </w:pPr>
      <w:rPr>
        <w:rFonts w:hint="default"/>
      </w:rPr>
    </w:lvl>
  </w:abstractNum>
  <w:abstractNum w:abstractNumId="27">
    <w:nsid w:val="3B347932"/>
    <w:multiLevelType w:val="multilevel"/>
    <w:tmpl w:val="6F5A5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3BAC0364"/>
    <w:multiLevelType w:val="multilevel"/>
    <w:tmpl w:val="9FBC6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3D313A59"/>
    <w:multiLevelType w:val="multilevel"/>
    <w:tmpl w:val="4676A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F0734DA"/>
    <w:multiLevelType w:val="multilevel"/>
    <w:tmpl w:val="7EEEF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FE86705"/>
    <w:multiLevelType w:val="hybridMultilevel"/>
    <w:tmpl w:val="03F8A5FE"/>
    <w:lvl w:ilvl="0" w:tplc="A040639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04871A">
      <w:numFmt w:val="bullet"/>
      <w:lvlText w:val="•"/>
      <w:lvlJc w:val="left"/>
      <w:pPr>
        <w:ind w:left="591" w:hanging="140"/>
      </w:pPr>
      <w:rPr>
        <w:rFonts w:hint="default"/>
        <w:lang w:val="ru-RU" w:eastAsia="en-US" w:bidi="ar-SA"/>
      </w:rPr>
    </w:lvl>
    <w:lvl w:ilvl="2" w:tplc="5A7803EA">
      <w:numFmt w:val="bullet"/>
      <w:lvlText w:val="•"/>
      <w:lvlJc w:val="left"/>
      <w:pPr>
        <w:ind w:left="1063" w:hanging="140"/>
      </w:pPr>
      <w:rPr>
        <w:rFonts w:hint="default"/>
        <w:lang w:val="ru-RU" w:eastAsia="en-US" w:bidi="ar-SA"/>
      </w:rPr>
    </w:lvl>
    <w:lvl w:ilvl="3" w:tplc="6B646C48">
      <w:numFmt w:val="bullet"/>
      <w:lvlText w:val="•"/>
      <w:lvlJc w:val="left"/>
      <w:pPr>
        <w:ind w:left="1535" w:hanging="140"/>
      </w:pPr>
      <w:rPr>
        <w:rFonts w:hint="default"/>
        <w:lang w:val="ru-RU" w:eastAsia="en-US" w:bidi="ar-SA"/>
      </w:rPr>
    </w:lvl>
    <w:lvl w:ilvl="4" w:tplc="A5E4B9A2">
      <w:numFmt w:val="bullet"/>
      <w:lvlText w:val="•"/>
      <w:lvlJc w:val="left"/>
      <w:pPr>
        <w:ind w:left="2007" w:hanging="140"/>
      </w:pPr>
      <w:rPr>
        <w:rFonts w:hint="default"/>
        <w:lang w:val="ru-RU" w:eastAsia="en-US" w:bidi="ar-SA"/>
      </w:rPr>
    </w:lvl>
    <w:lvl w:ilvl="5" w:tplc="22E63E24">
      <w:numFmt w:val="bullet"/>
      <w:lvlText w:val="•"/>
      <w:lvlJc w:val="left"/>
      <w:pPr>
        <w:ind w:left="2479" w:hanging="140"/>
      </w:pPr>
      <w:rPr>
        <w:rFonts w:hint="default"/>
        <w:lang w:val="ru-RU" w:eastAsia="en-US" w:bidi="ar-SA"/>
      </w:rPr>
    </w:lvl>
    <w:lvl w:ilvl="6" w:tplc="5E6476B2">
      <w:numFmt w:val="bullet"/>
      <w:lvlText w:val="•"/>
      <w:lvlJc w:val="left"/>
      <w:pPr>
        <w:ind w:left="2951" w:hanging="140"/>
      </w:pPr>
      <w:rPr>
        <w:rFonts w:hint="default"/>
        <w:lang w:val="ru-RU" w:eastAsia="en-US" w:bidi="ar-SA"/>
      </w:rPr>
    </w:lvl>
    <w:lvl w:ilvl="7" w:tplc="F16073B8">
      <w:numFmt w:val="bullet"/>
      <w:lvlText w:val="•"/>
      <w:lvlJc w:val="left"/>
      <w:pPr>
        <w:ind w:left="3423" w:hanging="140"/>
      </w:pPr>
      <w:rPr>
        <w:rFonts w:hint="default"/>
        <w:lang w:val="ru-RU" w:eastAsia="en-US" w:bidi="ar-SA"/>
      </w:rPr>
    </w:lvl>
    <w:lvl w:ilvl="8" w:tplc="F7343B68">
      <w:numFmt w:val="bullet"/>
      <w:lvlText w:val="•"/>
      <w:lvlJc w:val="left"/>
      <w:pPr>
        <w:ind w:left="3895" w:hanging="140"/>
      </w:pPr>
      <w:rPr>
        <w:rFonts w:hint="default"/>
        <w:lang w:val="ru-RU" w:eastAsia="en-US" w:bidi="ar-SA"/>
      </w:rPr>
    </w:lvl>
  </w:abstractNum>
  <w:abstractNum w:abstractNumId="32">
    <w:nsid w:val="441767B2"/>
    <w:multiLevelType w:val="multilevel"/>
    <w:tmpl w:val="AFB0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4511D90"/>
    <w:multiLevelType w:val="multilevel"/>
    <w:tmpl w:val="88A2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4D44B89"/>
    <w:multiLevelType w:val="multilevel"/>
    <w:tmpl w:val="3018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6707FD8"/>
    <w:multiLevelType w:val="multilevel"/>
    <w:tmpl w:val="B2B2F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78B6FCF"/>
    <w:multiLevelType w:val="multilevel"/>
    <w:tmpl w:val="3D9AB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7D91797"/>
    <w:multiLevelType w:val="multilevel"/>
    <w:tmpl w:val="5BE82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82273B4"/>
    <w:multiLevelType w:val="multilevel"/>
    <w:tmpl w:val="38AE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A0D1B84"/>
    <w:multiLevelType w:val="multilevel"/>
    <w:tmpl w:val="880A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B525AE4"/>
    <w:multiLevelType w:val="multilevel"/>
    <w:tmpl w:val="47EA6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BED196B"/>
    <w:multiLevelType w:val="multilevel"/>
    <w:tmpl w:val="CA0A5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CE2367C"/>
    <w:multiLevelType w:val="multilevel"/>
    <w:tmpl w:val="F5D47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DA03D1D"/>
    <w:multiLevelType w:val="multilevel"/>
    <w:tmpl w:val="85FC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4EFE29FB"/>
    <w:multiLevelType w:val="multilevel"/>
    <w:tmpl w:val="9490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0564C79"/>
    <w:multiLevelType w:val="multilevel"/>
    <w:tmpl w:val="1ABC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2CB4B06"/>
    <w:multiLevelType w:val="multilevel"/>
    <w:tmpl w:val="F88C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3FD29BF"/>
    <w:multiLevelType w:val="multilevel"/>
    <w:tmpl w:val="88FA5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5926043"/>
    <w:multiLevelType w:val="multilevel"/>
    <w:tmpl w:val="75722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8B37047"/>
    <w:multiLevelType w:val="multilevel"/>
    <w:tmpl w:val="6616D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9DF5B1C"/>
    <w:multiLevelType w:val="multilevel"/>
    <w:tmpl w:val="F84A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00E223F"/>
    <w:multiLevelType w:val="multilevel"/>
    <w:tmpl w:val="1F7C1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74EA0ECD"/>
    <w:multiLevelType w:val="multilevel"/>
    <w:tmpl w:val="DEFC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6946E64"/>
    <w:multiLevelType w:val="multilevel"/>
    <w:tmpl w:val="88C2E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D866087"/>
    <w:multiLevelType w:val="multilevel"/>
    <w:tmpl w:val="CE52BE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52" w:hanging="1800"/>
      </w:pPr>
      <w:rPr>
        <w:rFonts w:hint="default"/>
      </w:rPr>
    </w:lvl>
  </w:abstractNum>
  <w:num w:numId="1">
    <w:abstractNumId w:val="19"/>
  </w:num>
  <w:num w:numId="2">
    <w:abstractNumId w:val="14"/>
  </w:num>
  <w:num w:numId="3">
    <w:abstractNumId w:val="54"/>
  </w:num>
  <w:num w:numId="4">
    <w:abstractNumId w:val="26"/>
  </w:num>
  <w:num w:numId="5">
    <w:abstractNumId w:val="31"/>
  </w:num>
  <w:num w:numId="6">
    <w:abstractNumId w:val="24"/>
  </w:num>
  <w:num w:numId="7">
    <w:abstractNumId w:val="34"/>
  </w:num>
  <w:num w:numId="8">
    <w:abstractNumId w:val="27"/>
  </w:num>
  <w:num w:numId="9">
    <w:abstractNumId w:val="28"/>
  </w:num>
  <w:num w:numId="10">
    <w:abstractNumId w:val="15"/>
  </w:num>
  <w:num w:numId="11">
    <w:abstractNumId w:val="18"/>
  </w:num>
  <w:num w:numId="12">
    <w:abstractNumId w:val="35"/>
  </w:num>
  <w:num w:numId="13">
    <w:abstractNumId w:val="6"/>
  </w:num>
  <w:num w:numId="14">
    <w:abstractNumId w:val="8"/>
  </w:num>
  <w:num w:numId="15">
    <w:abstractNumId w:val="13"/>
  </w:num>
  <w:num w:numId="16">
    <w:abstractNumId w:val="32"/>
  </w:num>
  <w:num w:numId="17">
    <w:abstractNumId w:val="23"/>
  </w:num>
  <w:num w:numId="18">
    <w:abstractNumId w:val="50"/>
  </w:num>
  <w:num w:numId="19">
    <w:abstractNumId w:val="37"/>
  </w:num>
  <w:num w:numId="20">
    <w:abstractNumId w:val="43"/>
  </w:num>
  <w:num w:numId="21">
    <w:abstractNumId w:val="36"/>
  </w:num>
  <w:num w:numId="22">
    <w:abstractNumId w:val="0"/>
  </w:num>
  <w:num w:numId="23">
    <w:abstractNumId w:val="52"/>
  </w:num>
  <w:num w:numId="24">
    <w:abstractNumId w:val="16"/>
  </w:num>
  <w:num w:numId="25">
    <w:abstractNumId w:val="10"/>
  </w:num>
  <w:num w:numId="26">
    <w:abstractNumId w:val="29"/>
  </w:num>
  <w:num w:numId="27">
    <w:abstractNumId w:val="40"/>
  </w:num>
  <w:num w:numId="28">
    <w:abstractNumId w:val="47"/>
  </w:num>
  <w:num w:numId="29">
    <w:abstractNumId w:val="7"/>
  </w:num>
  <w:num w:numId="30">
    <w:abstractNumId w:val="41"/>
  </w:num>
  <w:num w:numId="31">
    <w:abstractNumId w:val="49"/>
  </w:num>
  <w:num w:numId="32">
    <w:abstractNumId w:val="12"/>
  </w:num>
  <w:num w:numId="33">
    <w:abstractNumId w:val="42"/>
  </w:num>
  <w:num w:numId="34">
    <w:abstractNumId w:val="48"/>
  </w:num>
  <w:num w:numId="35">
    <w:abstractNumId w:val="25"/>
  </w:num>
  <w:num w:numId="36">
    <w:abstractNumId w:val="1"/>
  </w:num>
  <w:num w:numId="37">
    <w:abstractNumId w:val="38"/>
  </w:num>
  <w:num w:numId="38">
    <w:abstractNumId w:val="53"/>
  </w:num>
  <w:num w:numId="39">
    <w:abstractNumId w:val="5"/>
  </w:num>
  <w:num w:numId="40">
    <w:abstractNumId w:val="45"/>
  </w:num>
  <w:num w:numId="41">
    <w:abstractNumId w:val="3"/>
  </w:num>
  <w:num w:numId="42">
    <w:abstractNumId w:val="39"/>
  </w:num>
  <w:num w:numId="43">
    <w:abstractNumId w:val="46"/>
  </w:num>
  <w:num w:numId="44">
    <w:abstractNumId w:val="20"/>
  </w:num>
  <w:num w:numId="45">
    <w:abstractNumId w:val="9"/>
  </w:num>
  <w:num w:numId="46">
    <w:abstractNumId w:val="11"/>
  </w:num>
  <w:num w:numId="47">
    <w:abstractNumId w:val="33"/>
  </w:num>
  <w:num w:numId="48">
    <w:abstractNumId w:val="44"/>
  </w:num>
  <w:num w:numId="49">
    <w:abstractNumId w:val="51"/>
  </w:num>
  <w:num w:numId="50">
    <w:abstractNumId w:val="30"/>
  </w:num>
  <w:num w:numId="51">
    <w:abstractNumId w:val="4"/>
  </w:num>
  <w:num w:numId="52">
    <w:abstractNumId w:val="17"/>
  </w:num>
  <w:num w:numId="53">
    <w:abstractNumId w:val="22"/>
  </w:num>
  <w:num w:numId="54">
    <w:abstractNumId w:val="2"/>
  </w:num>
  <w:num w:numId="55">
    <w:abstractNumId w:val="2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AD3"/>
    <w:rsid w:val="000A1389"/>
    <w:rsid w:val="000E1605"/>
    <w:rsid w:val="000E4B9F"/>
    <w:rsid w:val="000F22AD"/>
    <w:rsid w:val="00143956"/>
    <w:rsid w:val="001E319E"/>
    <w:rsid w:val="002636F1"/>
    <w:rsid w:val="00280F8F"/>
    <w:rsid w:val="002B1A61"/>
    <w:rsid w:val="0034250E"/>
    <w:rsid w:val="003E6407"/>
    <w:rsid w:val="00417E8C"/>
    <w:rsid w:val="00486D9B"/>
    <w:rsid w:val="004A0BCC"/>
    <w:rsid w:val="004A2FD5"/>
    <w:rsid w:val="005952D0"/>
    <w:rsid w:val="005A75C6"/>
    <w:rsid w:val="0066696B"/>
    <w:rsid w:val="006F593B"/>
    <w:rsid w:val="00840D87"/>
    <w:rsid w:val="00844689"/>
    <w:rsid w:val="00911652"/>
    <w:rsid w:val="0095580B"/>
    <w:rsid w:val="00A94933"/>
    <w:rsid w:val="00B504AC"/>
    <w:rsid w:val="00B661C0"/>
    <w:rsid w:val="00B80477"/>
    <w:rsid w:val="00BD5940"/>
    <w:rsid w:val="00C02AD3"/>
    <w:rsid w:val="00C85F79"/>
    <w:rsid w:val="00CE3D74"/>
    <w:rsid w:val="00D16E66"/>
    <w:rsid w:val="00DD7BE8"/>
    <w:rsid w:val="00E55B19"/>
    <w:rsid w:val="00EA115F"/>
    <w:rsid w:val="00F02890"/>
    <w:rsid w:val="00F50EE9"/>
    <w:rsid w:val="00FD6870"/>
    <w:rsid w:val="00FD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8A84"/>
  <w15:docId w15:val="{38950B9E-706C-4B0B-BDAF-A7BE9BA1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8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49" w:right="2"/>
      <w:jc w:val="center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spacing w:line="275" w:lineRule="exact"/>
      <w:ind w:left="994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C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18"/>
      <w:ind w:left="507" w:hanging="224"/>
    </w:pPr>
  </w:style>
  <w:style w:type="paragraph" w:styleId="a3">
    <w:name w:val="Body Text"/>
    <w:basedOn w:val="a"/>
    <w:uiPriority w:val="1"/>
    <w:qFormat/>
    <w:pPr>
      <w:ind w:left="283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line="275" w:lineRule="exact"/>
      <w:ind w:left="1296" w:hanging="302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footer"/>
    <w:basedOn w:val="a"/>
    <w:link w:val="a6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page number"/>
    <w:uiPriority w:val="99"/>
    <w:rsid w:val="00C85F79"/>
    <w:rPr>
      <w:rFonts w:cs="Times New Roman"/>
    </w:rPr>
  </w:style>
  <w:style w:type="paragraph" w:styleId="a8">
    <w:name w:val="header"/>
    <w:basedOn w:val="a"/>
    <w:link w:val="a9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A75C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a">
    <w:name w:val="Normal (Web)"/>
    <w:basedOn w:val="a"/>
    <w:uiPriority w:val="99"/>
    <w:semiHidden/>
    <w:unhideWhenUsed/>
    <w:rsid w:val="000E4B9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E4B9F"/>
    <w:rPr>
      <w:b/>
      <w:bCs/>
    </w:rPr>
  </w:style>
  <w:style w:type="character" w:styleId="ac">
    <w:name w:val="Hyperlink"/>
    <w:basedOn w:val="a0"/>
    <w:uiPriority w:val="99"/>
    <w:unhideWhenUsed/>
    <w:rsid w:val="00D16E6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52D0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5952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rosstat.gov.ru/" TargetMode="External"/><Relationship Id="rId18" Type="http://schemas.openxmlformats.org/officeDocument/2006/relationships/hyperlink" Target="https://www.stroygazeta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s://www.minstroyrf.gov.ru/" TargetMode="External"/><Relationship Id="rId17" Type="http://schemas.openxmlformats.org/officeDocument/2006/relationships/hyperlink" Target="https://www.smetaportal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vest-stroy.ru/" TargetMode="Externa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www.economstroy.ru/" TargetMode="External"/><Relationship Id="rId10" Type="http://schemas.openxmlformats.org/officeDocument/2006/relationships/footer" Target="footer3.xml"/><Relationship Id="rId19" Type="http://schemas.openxmlformats.org/officeDocument/2006/relationships/hyperlink" Target="https://smeta.ru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www.stroyportal.ru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14</Pages>
  <Words>2813</Words>
  <Characters>16035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15</cp:revision>
  <dcterms:created xsi:type="dcterms:W3CDTF">2025-02-19T12:36:00Z</dcterms:created>
  <dcterms:modified xsi:type="dcterms:W3CDTF">2026-09-23T07:03:00Z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2025-02-19T00:00:00Z</vt:filetime>
  </property>
  <property fmtid="{D5CDD505-2E9C-101B-9397-08002B2CF9AE}" pid="5" name="Producer">
    <vt:lpwstr>pdf-lib (https://github.com/Hopding/pdf-lib)</vt:lpwstr>
  </property>
</Properties>
</file>